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C7A3" w14:textId="03D1AB80" w:rsidR="00E011EC" w:rsidRPr="00817DED" w:rsidRDefault="006D79F7" w:rsidP="00234F14">
      <w:pPr>
        <w:rPr>
          <w:rFonts w:ascii="Poppins" w:hAnsi="Poppins" w:cs="Poppins"/>
          <w:b/>
          <w:bCs/>
          <w:sz w:val="20"/>
          <w:szCs w:val="20"/>
        </w:rPr>
      </w:pPr>
      <w:r w:rsidRPr="00817DED">
        <w:rPr>
          <w:rFonts w:ascii="Poppins" w:hAnsi="Poppins" w:cs="Poppins"/>
          <w:b/>
          <w:bCs/>
          <w:noProof/>
          <w:sz w:val="20"/>
          <w:szCs w:val="20"/>
        </w:rPr>
        <mc:AlternateContent>
          <mc:Choice Requires="wps">
            <w:drawing>
              <wp:anchor distT="45720" distB="45720" distL="114300" distR="114300" simplePos="0" relativeHeight="251658240" behindDoc="0" locked="0" layoutInCell="1" allowOverlap="1" wp14:anchorId="197706D2" wp14:editId="24AC657B">
                <wp:simplePos x="0" y="0"/>
                <wp:positionH relativeFrom="margin">
                  <wp:align>center</wp:align>
                </wp:positionH>
                <wp:positionV relativeFrom="paragraph">
                  <wp:posOffset>0</wp:posOffset>
                </wp:positionV>
                <wp:extent cx="6010275" cy="432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324350"/>
                        </a:xfrm>
                        <a:prstGeom prst="rect">
                          <a:avLst/>
                        </a:prstGeom>
                        <a:solidFill>
                          <a:srgbClr val="FFFFFF"/>
                        </a:solidFill>
                        <a:ln w="9525">
                          <a:solidFill>
                            <a:srgbClr val="000000"/>
                          </a:solidFill>
                          <a:miter lim="800000"/>
                          <a:headEnd/>
                          <a:tailEnd/>
                        </a:ln>
                      </wps:spPr>
                      <wps:txbx>
                        <w:txbxContent>
                          <w:p w14:paraId="76BF129C" w14:textId="6F9BE86E" w:rsidR="006D79F7" w:rsidRPr="00BD0249" w:rsidRDefault="006D79F7" w:rsidP="006D79F7">
                            <w:pPr>
                              <w:rPr>
                                <w:rFonts w:ascii="Poppins" w:hAnsi="Poppins" w:cs="Poppins"/>
                                <w:b/>
                                <w:bCs/>
                                <w:sz w:val="20"/>
                                <w:szCs w:val="20"/>
                              </w:rPr>
                            </w:pPr>
                            <w:r w:rsidRPr="00BD0249">
                              <w:rPr>
                                <w:rFonts w:ascii="Poppins" w:hAnsi="Poppins" w:cs="Poppins"/>
                                <w:b/>
                                <w:bCs/>
                                <w:sz w:val="20"/>
                                <w:szCs w:val="20"/>
                              </w:rPr>
                              <w:t xml:space="preserve">This template is designed to cover the policy issues relating to </w:t>
                            </w:r>
                            <w:r w:rsidR="00440051">
                              <w:rPr>
                                <w:rFonts w:ascii="Poppins" w:hAnsi="Poppins" w:cs="Poppins"/>
                                <w:b/>
                                <w:bCs/>
                                <w:sz w:val="20"/>
                                <w:szCs w:val="20"/>
                              </w:rPr>
                              <w:t>H</w:t>
                            </w:r>
                            <w:r w:rsidRPr="00BD0249">
                              <w:rPr>
                                <w:rFonts w:ascii="Poppins" w:hAnsi="Poppins" w:cs="Poppins"/>
                                <w:b/>
                                <w:bCs/>
                                <w:sz w:val="20"/>
                                <w:szCs w:val="20"/>
                              </w:rPr>
                              <w:t xml:space="preserve">ealth and </w:t>
                            </w:r>
                            <w:r w:rsidR="00440051">
                              <w:rPr>
                                <w:rFonts w:ascii="Poppins" w:hAnsi="Poppins" w:cs="Poppins"/>
                                <w:b/>
                                <w:bCs/>
                                <w:sz w:val="20"/>
                                <w:szCs w:val="20"/>
                              </w:rPr>
                              <w:t>S</w:t>
                            </w:r>
                            <w:r w:rsidRPr="00BD0249">
                              <w:rPr>
                                <w:rFonts w:ascii="Poppins" w:hAnsi="Poppins" w:cs="Poppins"/>
                                <w:b/>
                                <w:bCs/>
                                <w:sz w:val="20"/>
                                <w:szCs w:val="20"/>
                              </w:rPr>
                              <w:t xml:space="preserve">afety that are pertinent to </w:t>
                            </w:r>
                            <w:r w:rsidR="00004527" w:rsidRPr="00BD0249">
                              <w:rPr>
                                <w:rFonts w:ascii="Poppins" w:hAnsi="Poppins" w:cs="Poppins"/>
                                <w:b/>
                                <w:bCs/>
                                <w:sz w:val="20"/>
                                <w:szCs w:val="20"/>
                              </w:rPr>
                              <w:t>organisations delivering sport/physical activity</w:t>
                            </w:r>
                            <w:r w:rsidRPr="00BD0249">
                              <w:rPr>
                                <w:rFonts w:ascii="Poppins" w:hAnsi="Poppins" w:cs="Poppins"/>
                                <w:b/>
                                <w:bCs/>
                                <w:sz w:val="20"/>
                                <w:szCs w:val="20"/>
                              </w:rPr>
                              <w:t>.</w:t>
                            </w:r>
                          </w:p>
                          <w:p w14:paraId="5F1F18D9" w14:textId="77777777" w:rsidR="006D79F7" w:rsidRPr="00BD0249" w:rsidRDefault="006D79F7" w:rsidP="006D79F7">
                            <w:pPr>
                              <w:rPr>
                                <w:rFonts w:ascii="Poppins" w:hAnsi="Poppins" w:cs="Poppins"/>
                                <w:b/>
                                <w:bCs/>
                                <w:sz w:val="20"/>
                                <w:szCs w:val="20"/>
                              </w:rPr>
                            </w:pPr>
                          </w:p>
                          <w:p w14:paraId="1B39ECAD" w14:textId="24F71E37" w:rsidR="006D79F7" w:rsidRDefault="006D79F7" w:rsidP="006D79F7">
                            <w:pPr>
                              <w:rPr>
                                <w:rFonts w:ascii="Poppins" w:hAnsi="Poppins" w:cs="Poppins"/>
                                <w:b/>
                                <w:bCs/>
                                <w:sz w:val="20"/>
                                <w:szCs w:val="20"/>
                              </w:rPr>
                            </w:pPr>
                            <w:r w:rsidRPr="00BD0249">
                              <w:rPr>
                                <w:rFonts w:ascii="Poppins" w:hAnsi="Poppins" w:cs="Poppins"/>
                                <w:b/>
                                <w:bCs/>
                                <w:sz w:val="20"/>
                                <w:szCs w:val="20"/>
                              </w:rPr>
                              <w:t>It has been designed to be adapted and amended to reflect the scope, activities, and procedures of your organisation.   It also outlines the procedures that should be carried out to ensure compliance with the</w:t>
                            </w:r>
                            <w:hyperlink r:id="rId12" w:tooltip="GDPR" w:history="1">
                              <w:r w:rsidRPr="00BD0249">
                                <w:rPr>
                                  <w:rFonts w:ascii="Poppins" w:hAnsi="Poppins" w:cs="Poppins"/>
                                  <w:b/>
                                  <w:bCs/>
                                  <w:sz w:val="20"/>
                                  <w:szCs w:val="20"/>
                                </w:rPr>
                                <w:t xml:space="preserve"> health and safety </w:t>
                              </w:r>
                              <w:r w:rsidR="00440051">
                                <w:rPr>
                                  <w:rFonts w:ascii="Poppins" w:hAnsi="Poppins" w:cs="Poppins"/>
                                  <w:b/>
                                  <w:bCs/>
                                  <w:sz w:val="20"/>
                                  <w:szCs w:val="20"/>
                                </w:rPr>
                                <w:t>r</w:t>
                              </w:r>
                              <w:r w:rsidRPr="00BD0249">
                                <w:rPr>
                                  <w:rFonts w:ascii="Poppins" w:hAnsi="Poppins" w:cs="Poppins"/>
                                  <w:b/>
                                  <w:bCs/>
                                  <w:sz w:val="20"/>
                                  <w:szCs w:val="20"/>
                                </w:rPr>
                                <w:t>egulations</w:t>
                              </w:r>
                            </w:hyperlink>
                            <w:r w:rsidRPr="00BD0249">
                              <w:rPr>
                                <w:rFonts w:ascii="Poppins" w:hAnsi="Poppins" w:cs="Poppins"/>
                                <w:b/>
                                <w:bCs/>
                                <w:sz w:val="20"/>
                                <w:szCs w:val="20"/>
                              </w:rPr>
                              <w:t>.</w:t>
                            </w:r>
                          </w:p>
                          <w:p w14:paraId="63B60813" w14:textId="77777777" w:rsidR="002162EC" w:rsidRDefault="002162EC" w:rsidP="006D79F7">
                            <w:pPr>
                              <w:rPr>
                                <w:rFonts w:ascii="Poppins" w:hAnsi="Poppins" w:cs="Poppins"/>
                                <w:b/>
                                <w:bCs/>
                                <w:sz w:val="20"/>
                                <w:szCs w:val="20"/>
                              </w:rPr>
                            </w:pPr>
                          </w:p>
                          <w:p w14:paraId="5295AE3C" w14:textId="77777777" w:rsidR="002162EC" w:rsidRPr="00BD0249" w:rsidRDefault="002162EC" w:rsidP="002162EC">
                            <w:pPr>
                              <w:rPr>
                                <w:rFonts w:ascii="Poppins" w:hAnsi="Poppins" w:cs="Poppins"/>
                                <w:b/>
                                <w:bCs/>
                                <w:sz w:val="20"/>
                                <w:szCs w:val="20"/>
                              </w:rPr>
                            </w:pPr>
                            <w:r w:rsidRPr="00BD0249">
                              <w:rPr>
                                <w:rFonts w:ascii="Poppins" w:hAnsi="Poppins" w:cs="Poppins"/>
                                <w:b/>
                                <w:bCs/>
                                <w:sz w:val="20"/>
                                <w:szCs w:val="20"/>
                              </w:rPr>
                              <w:t>Items in</w:t>
                            </w:r>
                            <w:r w:rsidRPr="00BD0249">
                              <w:rPr>
                                <w:rFonts w:ascii="Poppins" w:hAnsi="Poppins" w:cs="Poppins"/>
                                <w:b/>
                                <w:bCs/>
                                <w:color w:val="00B050"/>
                                <w:sz w:val="20"/>
                                <w:szCs w:val="20"/>
                              </w:rPr>
                              <w:t xml:space="preserve"> green </w:t>
                            </w:r>
                            <w:r w:rsidRPr="00BD0249">
                              <w:rPr>
                                <w:rFonts w:ascii="Poppins" w:hAnsi="Poppins" w:cs="Poppins"/>
                                <w:b/>
                                <w:bCs/>
                                <w:sz w:val="20"/>
                                <w:szCs w:val="20"/>
                              </w:rPr>
                              <w:t xml:space="preserve">should be amended to reflect </w:t>
                            </w:r>
                            <w:r w:rsidRPr="00BD0249">
                              <w:rPr>
                                <w:rFonts w:ascii="Poppins" w:hAnsi="Poppins" w:cs="Poppins"/>
                                <w:b/>
                                <w:bCs/>
                                <w:sz w:val="20"/>
                                <w:szCs w:val="20"/>
                                <w:u w:val="single"/>
                              </w:rPr>
                              <w:t>your</w:t>
                            </w:r>
                            <w:r w:rsidRPr="00BD0249">
                              <w:rPr>
                                <w:rFonts w:ascii="Poppins" w:hAnsi="Poppins" w:cs="Poppins"/>
                                <w:b/>
                                <w:bCs/>
                                <w:sz w:val="20"/>
                                <w:szCs w:val="20"/>
                              </w:rPr>
                              <w:t xml:space="preserve"> group and</w:t>
                            </w:r>
                            <w:r w:rsidRPr="00BD0249">
                              <w:rPr>
                                <w:rFonts w:ascii="Poppins" w:hAnsi="Poppins" w:cs="Poppins"/>
                                <w:b/>
                                <w:bCs/>
                                <w:sz w:val="20"/>
                                <w:szCs w:val="20"/>
                                <w:u w:val="single"/>
                              </w:rPr>
                              <w:t xml:space="preserve"> your</w:t>
                            </w:r>
                            <w:r w:rsidRPr="00BD0249">
                              <w:rPr>
                                <w:rFonts w:ascii="Poppins" w:hAnsi="Poppins" w:cs="Poppins"/>
                                <w:b/>
                                <w:bCs/>
                                <w:sz w:val="20"/>
                                <w:szCs w:val="20"/>
                              </w:rPr>
                              <w:t xml:space="preserve"> processes.</w:t>
                            </w:r>
                          </w:p>
                          <w:p w14:paraId="6EB93791" w14:textId="77777777" w:rsidR="002162EC" w:rsidRPr="00BD0249" w:rsidRDefault="002162EC" w:rsidP="006D79F7">
                            <w:pPr>
                              <w:rPr>
                                <w:rFonts w:ascii="Poppins" w:hAnsi="Poppins" w:cs="Poppins"/>
                                <w:b/>
                                <w:bCs/>
                                <w:sz w:val="20"/>
                                <w:szCs w:val="20"/>
                              </w:rPr>
                            </w:pPr>
                          </w:p>
                          <w:p w14:paraId="72EBE91B" w14:textId="21F4E048" w:rsidR="00E266F2" w:rsidRPr="00BD0249" w:rsidRDefault="00E266F2" w:rsidP="006D79F7">
                            <w:pPr>
                              <w:rPr>
                                <w:rFonts w:ascii="Poppins" w:hAnsi="Poppins" w:cs="Poppins"/>
                                <w:b/>
                                <w:bCs/>
                                <w:sz w:val="20"/>
                                <w:szCs w:val="20"/>
                              </w:rPr>
                            </w:pPr>
                            <w:r w:rsidRPr="00BD0249">
                              <w:rPr>
                                <w:rFonts w:ascii="Poppins" w:hAnsi="Poppins" w:cs="Poppins"/>
                                <w:b/>
                                <w:bCs/>
                                <w:sz w:val="20"/>
                                <w:szCs w:val="20"/>
                              </w:rPr>
                              <w:t xml:space="preserve">Once amended and finalised by agreement of your management to reflect your organisation it should be read by officers, staff, volunteers to inform them about </w:t>
                            </w:r>
                            <w:r w:rsidR="00440051">
                              <w:rPr>
                                <w:rFonts w:ascii="Poppins" w:hAnsi="Poppins" w:cs="Poppins"/>
                                <w:b/>
                                <w:bCs/>
                                <w:sz w:val="20"/>
                                <w:szCs w:val="20"/>
                              </w:rPr>
                              <w:t>H</w:t>
                            </w:r>
                            <w:r w:rsidRPr="00BD0249">
                              <w:rPr>
                                <w:rFonts w:ascii="Poppins" w:hAnsi="Poppins" w:cs="Poppins"/>
                                <w:b/>
                                <w:bCs/>
                                <w:sz w:val="20"/>
                                <w:szCs w:val="20"/>
                              </w:rPr>
                              <w:t xml:space="preserve">ealth and </w:t>
                            </w:r>
                            <w:r w:rsidR="00440051">
                              <w:rPr>
                                <w:rFonts w:ascii="Poppins" w:hAnsi="Poppins" w:cs="Poppins"/>
                                <w:b/>
                                <w:bCs/>
                                <w:sz w:val="20"/>
                                <w:szCs w:val="20"/>
                              </w:rPr>
                              <w:t>S</w:t>
                            </w:r>
                            <w:r w:rsidRPr="00BD0249">
                              <w:rPr>
                                <w:rFonts w:ascii="Poppins" w:hAnsi="Poppins" w:cs="Poppins"/>
                                <w:b/>
                                <w:bCs/>
                                <w:sz w:val="20"/>
                                <w:szCs w:val="20"/>
                              </w:rPr>
                              <w:t>afety and their role in keeping everyone safe.  There is a sample participant declaration at the end of this document</w:t>
                            </w:r>
                          </w:p>
                          <w:p w14:paraId="1C20F2FB" w14:textId="77777777" w:rsidR="006D79F7" w:rsidRPr="00BD0249" w:rsidRDefault="006D79F7" w:rsidP="006D79F7">
                            <w:pPr>
                              <w:rPr>
                                <w:rFonts w:ascii="Poppins" w:hAnsi="Poppins" w:cs="Poppins"/>
                                <w:b/>
                                <w:bCs/>
                                <w:sz w:val="20"/>
                                <w:szCs w:val="20"/>
                              </w:rPr>
                            </w:pPr>
                          </w:p>
                          <w:p w14:paraId="6C7223FE" w14:textId="4B768033" w:rsidR="006D79F7" w:rsidRDefault="006D79F7" w:rsidP="006D79F7">
                            <w:pPr>
                              <w:rPr>
                                <w:rFonts w:ascii="Poppins" w:hAnsi="Poppins" w:cs="Poppins"/>
                                <w:b/>
                                <w:bCs/>
                                <w:sz w:val="20"/>
                                <w:szCs w:val="20"/>
                              </w:rPr>
                            </w:pPr>
                            <w:r w:rsidRPr="00BD0249">
                              <w:rPr>
                                <w:rFonts w:ascii="Poppins" w:hAnsi="Poppins" w:cs="Poppins"/>
                                <w:b/>
                                <w:bCs/>
                                <w:sz w:val="20"/>
                                <w:szCs w:val="20"/>
                              </w:rPr>
                              <w:t xml:space="preserve">Items in </w:t>
                            </w:r>
                            <w:r w:rsidRPr="00BD0249">
                              <w:rPr>
                                <w:rFonts w:ascii="Poppins" w:hAnsi="Poppins" w:cs="Poppins"/>
                                <w:b/>
                                <w:bCs/>
                                <w:i/>
                                <w:iCs/>
                                <w:sz w:val="20"/>
                                <w:szCs w:val="20"/>
                              </w:rPr>
                              <w:t>italics</w:t>
                            </w:r>
                            <w:r w:rsidRPr="00BD0249">
                              <w:rPr>
                                <w:rFonts w:ascii="Poppins" w:hAnsi="Poppins" w:cs="Poppins"/>
                                <w:b/>
                                <w:bCs/>
                                <w:sz w:val="20"/>
                                <w:szCs w:val="20"/>
                              </w:rPr>
                              <w:t xml:space="preserve"> represent the actions you need to take to ensure that you can comply with the regulations</w:t>
                            </w:r>
                          </w:p>
                          <w:p w14:paraId="205A7EC0" w14:textId="17CAD981" w:rsidR="003A1668" w:rsidRDefault="003A1668" w:rsidP="006D79F7">
                            <w:pPr>
                              <w:rPr>
                                <w:rFonts w:ascii="Poppins" w:hAnsi="Poppins" w:cs="Poppins"/>
                                <w:b/>
                                <w:bCs/>
                                <w:sz w:val="20"/>
                                <w:szCs w:val="20"/>
                              </w:rPr>
                            </w:pPr>
                          </w:p>
                          <w:p w14:paraId="38EE3B9E" w14:textId="77777777" w:rsidR="003A1668" w:rsidRPr="00BD0249" w:rsidRDefault="003A1668" w:rsidP="003A1668">
                            <w:pPr>
                              <w:rPr>
                                <w:rFonts w:ascii="Poppins" w:hAnsi="Poppins" w:cs="Poppins"/>
                                <w:b/>
                                <w:bCs/>
                                <w:sz w:val="20"/>
                                <w:szCs w:val="20"/>
                              </w:rPr>
                            </w:pPr>
                            <w:r w:rsidRPr="00BD0249">
                              <w:rPr>
                                <w:rFonts w:ascii="Poppins" w:hAnsi="Poppins" w:cs="Poppins"/>
                                <w:b/>
                                <w:bCs/>
                                <w:sz w:val="20"/>
                                <w:szCs w:val="20"/>
                              </w:rPr>
                              <w:t>Please note that the footnotes are for your reference and should be deleted once you have the document ready for use</w:t>
                            </w:r>
                          </w:p>
                          <w:p w14:paraId="01A1D829" w14:textId="77777777" w:rsidR="003A1668" w:rsidRPr="00BD0249" w:rsidRDefault="003A1668" w:rsidP="006D79F7">
                            <w:pPr>
                              <w:rPr>
                                <w:rFonts w:ascii="Poppins" w:hAnsi="Poppins" w:cs="Poppins"/>
                                <w:b/>
                                <w:bCs/>
                                <w:sz w:val="20"/>
                                <w:szCs w:val="20"/>
                              </w:rPr>
                            </w:pPr>
                          </w:p>
                          <w:p w14:paraId="5C06DE50" w14:textId="58F79FE2" w:rsidR="00B6285E" w:rsidRPr="00E266F2" w:rsidRDefault="00E266F2" w:rsidP="00D2379A">
                            <w:pPr>
                              <w:rPr>
                                <w:rFonts w:ascii="Poppins" w:hAnsi="Poppins" w:cs="Poppins"/>
                                <w:b/>
                                <w:bCs/>
                                <w:sz w:val="20"/>
                                <w:szCs w:val="20"/>
                              </w:rPr>
                            </w:pPr>
                            <w:r>
                              <w:rPr>
                                <w:rFonts w:ascii="Poppins" w:hAnsi="Poppins" w:cs="Poppins"/>
                                <w:b/>
                                <w:bCs/>
                                <w:sz w:val="20"/>
                                <w:szCs w:val="20"/>
                              </w:rPr>
                              <w:t xml:space="preserve">Disclaimer: </w:t>
                            </w:r>
                            <w:r w:rsidR="00B6285E" w:rsidRPr="00E266F2">
                              <w:rPr>
                                <w:rFonts w:ascii="Poppins" w:hAnsi="Poppins" w:cs="Poppins"/>
                                <w:b/>
                                <w:bCs/>
                                <w:sz w:val="20"/>
                                <w:szCs w:val="20"/>
                              </w:rPr>
                              <w:t>Please remember that our resources reflect core governance principles and good practice but do not constitute legal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706D2" id="_x0000_t202" coordsize="21600,21600" o:spt="202" path="m,l,21600r21600,l21600,xe">
                <v:stroke joinstyle="miter"/>
                <v:path gradientshapeok="t" o:connecttype="rect"/>
              </v:shapetype>
              <v:shape id="Text Box 2" o:spid="_x0000_s1026" type="#_x0000_t202" style="position:absolute;margin-left:0;margin-top:0;width:473.25pt;height:340.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">
                <v:textbox>
                  <w:txbxContent>
                    <w:p w14:paraId="76BF129C" w14:textId="6F9BE86E" w:rsidR="006D79F7" w:rsidRPr="00BD0249" w:rsidRDefault="006D79F7" w:rsidP="006D79F7">
                      <w:pPr>
                        <w:rPr>
                          <w:rFonts w:ascii="Poppins" w:hAnsi="Poppins" w:cs="Poppins"/>
                          <w:b/>
                          <w:bCs/>
                          <w:sz w:val="20"/>
                          <w:szCs w:val="20"/>
                        </w:rPr>
                      </w:pPr>
                      <w:r w:rsidRPr="00BD0249">
                        <w:rPr>
                          <w:rFonts w:ascii="Poppins" w:hAnsi="Poppins" w:cs="Poppins"/>
                          <w:b/>
                          <w:bCs/>
                          <w:sz w:val="20"/>
                          <w:szCs w:val="20"/>
                        </w:rPr>
                        <w:t xml:space="preserve">This template is designed to cover the policy issues relating to </w:t>
                      </w:r>
                      <w:r w:rsidR="00440051">
                        <w:rPr>
                          <w:rFonts w:ascii="Poppins" w:hAnsi="Poppins" w:cs="Poppins"/>
                          <w:b/>
                          <w:bCs/>
                          <w:sz w:val="20"/>
                          <w:szCs w:val="20"/>
                        </w:rPr>
                        <w:t>H</w:t>
                      </w:r>
                      <w:r w:rsidRPr="00BD0249">
                        <w:rPr>
                          <w:rFonts w:ascii="Poppins" w:hAnsi="Poppins" w:cs="Poppins"/>
                          <w:b/>
                          <w:bCs/>
                          <w:sz w:val="20"/>
                          <w:szCs w:val="20"/>
                        </w:rPr>
                        <w:t xml:space="preserve">ealth and </w:t>
                      </w:r>
                      <w:r w:rsidR="00440051">
                        <w:rPr>
                          <w:rFonts w:ascii="Poppins" w:hAnsi="Poppins" w:cs="Poppins"/>
                          <w:b/>
                          <w:bCs/>
                          <w:sz w:val="20"/>
                          <w:szCs w:val="20"/>
                        </w:rPr>
                        <w:t>S</w:t>
                      </w:r>
                      <w:r w:rsidRPr="00BD0249">
                        <w:rPr>
                          <w:rFonts w:ascii="Poppins" w:hAnsi="Poppins" w:cs="Poppins"/>
                          <w:b/>
                          <w:bCs/>
                          <w:sz w:val="20"/>
                          <w:szCs w:val="20"/>
                        </w:rPr>
                        <w:t xml:space="preserve">afety that are pertinent to </w:t>
                      </w:r>
                      <w:r w:rsidR="00004527" w:rsidRPr="00BD0249">
                        <w:rPr>
                          <w:rFonts w:ascii="Poppins" w:hAnsi="Poppins" w:cs="Poppins"/>
                          <w:b/>
                          <w:bCs/>
                          <w:sz w:val="20"/>
                          <w:szCs w:val="20"/>
                        </w:rPr>
                        <w:t>organisations delivering sport/physical activity</w:t>
                      </w:r>
                      <w:r w:rsidRPr="00BD0249">
                        <w:rPr>
                          <w:rFonts w:ascii="Poppins" w:hAnsi="Poppins" w:cs="Poppins"/>
                          <w:b/>
                          <w:bCs/>
                          <w:sz w:val="20"/>
                          <w:szCs w:val="20"/>
                        </w:rPr>
                        <w:t>.</w:t>
                      </w:r>
                    </w:p>
                    <w:p w14:paraId="5F1F18D9" w14:textId="77777777" w:rsidR="006D79F7" w:rsidRPr="00BD0249" w:rsidRDefault="006D79F7" w:rsidP="006D79F7">
                      <w:pPr>
                        <w:rPr>
                          <w:rFonts w:ascii="Poppins" w:hAnsi="Poppins" w:cs="Poppins"/>
                          <w:b/>
                          <w:bCs/>
                          <w:sz w:val="20"/>
                          <w:szCs w:val="20"/>
                        </w:rPr>
                      </w:pPr>
                    </w:p>
                    <w:p w14:paraId="1B39ECAD" w14:textId="24F71E37" w:rsidR="006D79F7" w:rsidRDefault="006D79F7" w:rsidP="006D79F7">
                      <w:pPr>
                        <w:rPr>
                          <w:rFonts w:ascii="Poppins" w:hAnsi="Poppins" w:cs="Poppins"/>
                          <w:b/>
                          <w:bCs/>
                          <w:sz w:val="20"/>
                          <w:szCs w:val="20"/>
                        </w:rPr>
                      </w:pPr>
                      <w:r w:rsidRPr="00BD0249">
                        <w:rPr>
                          <w:rFonts w:ascii="Poppins" w:hAnsi="Poppins" w:cs="Poppins"/>
                          <w:b/>
                          <w:bCs/>
                          <w:sz w:val="20"/>
                          <w:szCs w:val="20"/>
                        </w:rPr>
                        <w:t>It has been designed to be adapted and amended to reflect the scope, activities, and procedures of your organisation.   It also outlines the procedures that should be carried out to ensure compliance with the</w:t>
                      </w:r>
                      <w:hyperlink r:id="rId13" w:tooltip="GDPR" w:history="1">
                        <w:r w:rsidRPr="00BD0249">
                          <w:rPr>
                            <w:rFonts w:ascii="Poppins" w:hAnsi="Poppins" w:cs="Poppins"/>
                            <w:b/>
                            <w:bCs/>
                            <w:sz w:val="20"/>
                            <w:szCs w:val="20"/>
                          </w:rPr>
                          <w:t xml:space="preserve"> health and safety </w:t>
                        </w:r>
                        <w:r w:rsidR="00440051">
                          <w:rPr>
                            <w:rFonts w:ascii="Poppins" w:hAnsi="Poppins" w:cs="Poppins"/>
                            <w:b/>
                            <w:bCs/>
                            <w:sz w:val="20"/>
                            <w:szCs w:val="20"/>
                          </w:rPr>
                          <w:t>r</w:t>
                        </w:r>
                        <w:r w:rsidRPr="00BD0249">
                          <w:rPr>
                            <w:rFonts w:ascii="Poppins" w:hAnsi="Poppins" w:cs="Poppins"/>
                            <w:b/>
                            <w:bCs/>
                            <w:sz w:val="20"/>
                            <w:szCs w:val="20"/>
                          </w:rPr>
                          <w:t>egulations</w:t>
                        </w:r>
                      </w:hyperlink>
                      <w:r w:rsidRPr="00BD0249">
                        <w:rPr>
                          <w:rFonts w:ascii="Poppins" w:hAnsi="Poppins" w:cs="Poppins"/>
                          <w:b/>
                          <w:bCs/>
                          <w:sz w:val="20"/>
                          <w:szCs w:val="20"/>
                        </w:rPr>
                        <w:t>.</w:t>
                      </w:r>
                    </w:p>
                    <w:p w14:paraId="63B60813" w14:textId="77777777" w:rsidR="002162EC" w:rsidRDefault="002162EC" w:rsidP="006D79F7">
                      <w:pPr>
                        <w:rPr>
                          <w:rFonts w:ascii="Poppins" w:hAnsi="Poppins" w:cs="Poppins"/>
                          <w:b/>
                          <w:bCs/>
                          <w:sz w:val="20"/>
                          <w:szCs w:val="20"/>
                        </w:rPr>
                      </w:pPr>
                    </w:p>
                    <w:p w14:paraId="5295AE3C" w14:textId="77777777" w:rsidR="002162EC" w:rsidRPr="00BD0249" w:rsidRDefault="002162EC" w:rsidP="002162EC">
                      <w:pPr>
                        <w:rPr>
                          <w:rFonts w:ascii="Poppins" w:hAnsi="Poppins" w:cs="Poppins"/>
                          <w:b/>
                          <w:bCs/>
                          <w:sz w:val="20"/>
                          <w:szCs w:val="20"/>
                        </w:rPr>
                      </w:pPr>
                      <w:r w:rsidRPr="00BD0249">
                        <w:rPr>
                          <w:rFonts w:ascii="Poppins" w:hAnsi="Poppins" w:cs="Poppins"/>
                          <w:b/>
                          <w:bCs/>
                          <w:sz w:val="20"/>
                          <w:szCs w:val="20"/>
                        </w:rPr>
                        <w:t>Items in</w:t>
                      </w:r>
                      <w:r w:rsidRPr="00BD0249">
                        <w:rPr>
                          <w:rFonts w:ascii="Poppins" w:hAnsi="Poppins" w:cs="Poppins"/>
                          <w:b/>
                          <w:bCs/>
                          <w:color w:val="00B050"/>
                          <w:sz w:val="20"/>
                          <w:szCs w:val="20"/>
                        </w:rPr>
                        <w:t xml:space="preserve"> green </w:t>
                      </w:r>
                      <w:r w:rsidRPr="00BD0249">
                        <w:rPr>
                          <w:rFonts w:ascii="Poppins" w:hAnsi="Poppins" w:cs="Poppins"/>
                          <w:b/>
                          <w:bCs/>
                          <w:sz w:val="20"/>
                          <w:szCs w:val="20"/>
                        </w:rPr>
                        <w:t xml:space="preserve">should be amended to reflect </w:t>
                      </w:r>
                      <w:r w:rsidRPr="00BD0249">
                        <w:rPr>
                          <w:rFonts w:ascii="Poppins" w:hAnsi="Poppins" w:cs="Poppins"/>
                          <w:b/>
                          <w:bCs/>
                          <w:sz w:val="20"/>
                          <w:szCs w:val="20"/>
                          <w:u w:val="single"/>
                        </w:rPr>
                        <w:t>your</w:t>
                      </w:r>
                      <w:r w:rsidRPr="00BD0249">
                        <w:rPr>
                          <w:rFonts w:ascii="Poppins" w:hAnsi="Poppins" w:cs="Poppins"/>
                          <w:b/>
                          <w:bCs/>
                          <w:sz w:val="20"/>
                          <w:szCs w:val="20"/>
                        </w:rPr>
                        <w:t xml:space="preserve"> group and</w:t>
                      </w:r>
                      <w:r w:rsidRPr="00BD0249">
                        <w:rPr>
                          <w:rFonts w:ascii="Poppins" w:hAnsi="Poppins" w:cs="Poppins"/>
                          <w:b/>
                          <w:bCs/>
                          <w:sz w:val="20"/>
                          <w:szCs w:val="20"/>
                          <w:u w:val="single"/>
                        </w:rPr>
                        <w:t xml:space="preserve"> your</w:t>
                      </w:r>
                      <w:r w:rsidRPr="00BD0249">
                        <w:rPr>
                          <w:rFonts w:ascii="Poppins" w:hAnsi="Poppins" w:cs="Poppins"/>
                          <w:b/>
                          <w:bCs/>
                          <w:sz w:val="20"/>
                          <w:szCs w:val="20"/>
                        </w:rPr>
                        <w:t xml:space="preserve"> processes.</w:t>
                      </w:r>
                    </w:p>
                    <w:p w14:paraId="6EB93791" w14:textId="77777777" w:rsidR="002162EC" w:rsidRPr="00BD0249" w:rsidRDefault="002162EC" w:rsidP="006D79F7">
                      <w:pPr>
                        <w:rPr>
                          <w:rFonts w:ascii="Poppins" w:hAnsi="Poppins" w:cs="Poppins"/>
                          <w:b/>
                          <w:bCs/>
                          <w:sz w:val="20"/>
                          <w:szCs w:val="20"/>
                        </w:rPr>
                      </w:pPr>
                    </w:p>
                    <w:p w14:paraId="72EBE91B" w14:textId="21F4E048" w:rsidR="00E266F2" w:rsidRPr="00BD0249" w:rsidRDefault="00E266F2" w:rsidP="006D79F7">
                      <w:pPr>
                        <w:rPr>
                          <w:rFonts w:ascii="Poppins" w:hAnsi="Poppins" w:cs="Poppins"/>
                          <w:b/>
                          <w:bCs/>
                          <w:sz w:val="20"/>
                          <w:szCs w:val="20"/>
                        </w:rPr>
                      </w:pPr>
                      <w:r w:rsidRPr="00BD0249">
                        <w:rPr>
                          <w:rFonts w:ascii="Poppins" w:hAnsi="Poppins" w:cs="Poppins"/>
                          <w:b/>
                          <w:bCs/>
                          <w:sz w:val="20"/>
                          <w:szCs w:val="20"/>
                        </w:rPr>
                        <w:t xml:space="preserve">Once amended and finalised by agreement of your management to reflect your organisation it should be read by officers, staff, volunteers to inform them about </w:t>
                      </w:r>
                      <w:r w:rsidR="00440051">
                        <w:rPr>
                          <w:rFonts w:ascii="Poppins" w:hAnsi="Poppins" w:cs="Poppins"/>
                          <w:b/>
                          <w:bCs/>
                          <w:sz w:val="20"/>
                          <w:szCs w:val="20"/>
                        </w:rPr>
                        <w:t>H</w:t>
                      </w:r>
                      <w:r w:rsidRPr="00BD0249">
                        <w:rPr>
                          <w:rFonts w:ascii="Poppins" w:hAnsi="Poppins" w:cs="Poppins"/>
                          <w:b/>
                          <w:bCs/>
                          <w:sz w:val="20"/>
                          <w:szCs w:val="20"/>
                        </w:rPr>
                        <w:t xml:space="preserve">ealth and </w:t>
                      </w:r>
                      <w:r w:rsidR="00440051">
                        <w:rPr>
                          <w:rFonts w:ascii="Poppins" w:hAnsi="Poppins" w:cs="Poppins"/>
                          <w:b/>
                          <w:bCs/>
                          <w:sz w:val="20"/>
                          <w:szCs w:val="20"/>
                        </w:rPr>
                        <w:t>S</w:t>
                      </w:r>
                      <w:r w:rsidRPr="00BD0249">
                        <w:rPr>
                          <w:rFonts w:ascii="Poppins" w:hAnsi="Poppins" w:cs="Poppins"/>
                          <w:b/>
                          <w:bCs/>
                          <w:sz w:val="20"/>
                          <w:szCs w:val="20"/>
                        </w:rPr>
                        <w:t>afety and their role in keeping everyone safe.  There is a sample participant declaration at the end of this document</w:t>
                      </w:r>
                    </w:p>
                    <w:p w14:paraId="1C20F2FB" w14:textId="77777777" w:rsidR="006D79F7" w:rsidRPr="00BD0249" w:rsidRDefault="006D79F7" w:rsidP="006D79F7">
                      <w:pPr>
                        <w:rPr>
                          <w:rFonts w:ascii="Poppins" w:hAnsi="Poppins" w:cs="Poppins"/>
                          <w:b/>
                          <w:bCs/>
                          <w:sz w:val="20"/>
                          <w:szCs w:val="20"/>
                        </w:rPr>
                      </w:pPr>
                    </w:p>
                    <w:p w14:paraId="6C7223FE" w14:textId="4B768033" w:rsidR="006D79F7" w:rsidRDefault="006D79F7" w:rsidP="006D79F7">
                      <w:pPr>
                        <w:rPr>
                          <w:rFonts w:ascii="Poppins" w:hAnsi="Poppins" w:cs="Poppins"/>
                          <w:b/>
                          <w:bCs/>
                          <w:sz w:val="20"/>
                          <w:szCs w:val="20"/>
                        </w:rPr>
                      </w:pPr>
                      <w:r w:rsidRPr="00BD0249">
                        <w:rPr>
                          <w:rFonts w:ascii="Poppins" w:hAnsi="Poppins" w:cs="Poppins"/>
                          <w:b/>
                          <w:bCs/>
                          <w:sz w:val="20"/>
                          <w:szCs w:val="20"/>
                        </w:rPr>
                        <w:t xml:space="preserve">Items in </w:t>
                      </w:r>
                      <w:r w:rsidRPr="00BD0249">
                        <w:rPr>
                          <w:rFonts w:ascii="Poppins" w:hAnsi="Poppins" w:cs="Poppins"/>
                          <w:b/>
                          <w:bCs/>
                          <w:i/>
                          <w:iCs/>
                          <w:sz w:val="20"/>
                          <w:szCs w:val="20"/>
                        </w:rPr>
                        <w:t>italics</w:t>
                      </w:r>
                      <w:r w:rsidRPr="00BD0249">
                        <w:rPr>
                          <w:rFonts w:ascii="Poppins" w:hAnsi="Poppins" w:cs="Poppins"/>
                          <w:b/>
                          <w:bCs/>
                          <w:sz w:val="20"/>
                          <w:szCs w:val="20"/>
                        </w:rPr>
                        <w:t xml:space="preserve"> represent the actions you need to take to ensure that you can comply with the regulations</w:t>
                      </w:r>
                    </w:p>
                    <w:p w14:paraId="205A7EC0" w14:textId="17CAD981" w:rsidR="003A1668" w:rsidRDefault="003A1668" w:rsidP="006D79F7">
                      <w:pPr>
                        <w:rPr>
                          <w:rFonts w:ascii="Poppins" w:hAnsi="Poppins" w:cs="Poppins"/>
                          <w:b/>
                          <w:bCs/>
                          <w:sz w:val="20"/>
                          <w:szCs w:val="20"/>
                        </w:rPr>
                      </w:pPr>
                    </w:p>
                    <w:p w14:paraId="38EE3B9E" w14:textId="77777777" w:rsidR="003A1668" w:rsidRPr="00BD0249" w:rsidRDefault="003A1668" w:rsidP="003A1668">
                      <w:pPr>
                        <w:rPr>
                          <w:rFonts w:ascii="Poppins" w:hAnsi="Poppins" w:cs="Poppins"/>
                          <w:b/>
                          <w:bCs/>
                          <w:sz w:val="20"/>
                          <w:szCs w:val="20"/>
                        </w:rPr>
                      </w:pPr>
                      <w:r w:rsidRPr="00BD0249">
                        <w:rPr>
                          <w:rFonts w:ascii="Poppins" w:hAnsi="Poppins" w:cs="Poppins"/>
                          <w:b/>
                          <w:bCs/>
                          <w:sz w:val="20"/>
                          <w:szCs w:val="20"/>
                        </w:rPr>
                        <w:t>Please note that the footnotes are for your reference and should be deleted once you have the document ready for use</w:t>
                      </w:r>
                    </w:p>
                    <w:p w14:paraId="01A1D829" w14:textId="77777777" w:rsidR="003A1668" w:rsidRPr="00BD0249" w:rsidRDefault="003A1668" w:rsidP="006D79F7">
                      <w:pPr>
                        <w:rPr>
                          <w:rFonts w:ascii="Poppins" w:hAnsi="Poppins" w:cs="Poppins"/>
                          <w:b/>
                          <w:bCs/>
                          <w:sz w:val="20"/>
                          <w:szCs w:val="20"/>
                        </w:rPr>
                      </w:pPr>
                    </w:p>
                    <w:p w14:paraId="5C06DE50" w14:textId="58F79FE2" w:rsidR="00B6285E" w:rsidRPr="00E266F2" w:rsidRDefault="00E266F2" w:rsidP="00D2379A">
                      <w:pPr>
                        <w:rPr>
                          <w:rFonts w:ascii="Poppins" w:hAnsi="Poppins" w:cs="Poppins"/>
                          <w:b/>
                          <w:bCs/>
                          <w:sz w:val="20"/>
                          <w:szCs w:val="20"/>
                        </w:rPr>
                      </w:pPr>
                      <w:r>
                        <w:rPr>
                          <w:rFonts w:ascii="Poppins" w:hAnsi="Poppins" w:cs="Poppins"/>
                          <w:b/>
                          <w:bCs/>
                          <w:sz w:val="20"/>
                          <w:szCs w:val="20"/>
                        </w:rPr>
                        <w:t xml:space="preserve">Disclaimer: </w:t>
                      </w:r>
                      <w:r w:rsidR="00B6285E" w:rsidRPr="00E266F2">
                        <w:rPr>
                          <w:rFonts w:ascii="Poppins" w:hAnsi="Poppins" w:cs="Poppins"/>
                          <w:b/>
                          <w:bCs/>
                          <w:sz w:val="20"/>
                          <w:szCs w:val="20"/>
                        </w:rPr>
                        <w:t>Please remember that our resources reflect core governance principles and good practice but do not constitute legal advice.</w:t>
                      </w:r>
                    </w:p>
                  </w:txbxContent>
                </v:textbox>
                <w10:wrap type="square" anchorx="margin"/>
              </v:shape>
            </w:pict>
          </mc:Fallback>
        </mc:AlternateContent>
      </w:r>
    </w:p>
    <w:p w14:paraId="11E2BA5E" w14:textId="77777777" w:rsidR="00E011EC" w:rsidRPr="00817DED" w:rsidRDefault="00E011EC" w:rsidP="00234F14">
      <w:pPr>
        <w:rPr>
          <w:rFonts w:ascii="Poppins" w:hAnsi="Poppins" w:cs="Poppins"/>
          <w:b/>
          <w:bCs/>
          <w:sz w:val="20"/>
          <w:szCs w:val="20"/>
        </w:rPr>
      </w:pPr>
    </w:p>
    <w:p w14:paraId="6D221AD9" w14:textId="0FC749A7" w:rsidR="003035C0" w:rsidRPr="00817DED" w:rsidRDefault="00FA183E" w:rsidP="003035C0">
      <w:pPr>
        <w:rPr>
          <w:rFonts w:ascii="Poppins" w:hAnsi="Poppins" w:cs="Poppins"/>
          <w:b/>
          <w:bCs/>
          <w:sz w:val="20"/>
          <w:szCs w:val="20"/>
        </w:rPr>
      </w:pPr>
      <w:r w:rsidRPr="00817DED">
        <w:rPr>
          <w:rFonts w:ascii="Poppins" w:hAnsi="Poppins" w:cs="Poppins"/>
          <w:b/>
          <w:bCs/>
          <w:color w:val="00B050"/>
          <w:sz w:val="20"/>
          <w:szCs w:val="20"/>
        </w:rPr>
        <w:t xml:space="preserve">XX </w:t>
      </w:r>
      <w:r w:rsidR="003035C0" w:rsidRPr="00817DED">
        <w:rPr>
          <w:rFonts w:ascii="Poppins" w:hAnsi="Poppins" w:cs="Poppins"/>
          <w:b/>
          <w:bCs/>
          <w:sz w:val="20"/>
          <w:szCs w:val="20"/>
        </w:rPr>
        <w:t>HEALTH AND SAFETY POLICY STATEMENT:</w:t>
      </w:r>
    </w:p>
    <w:p w14:paraId="506CE700" w14:textId="77777777" w:rsidR="003035C0" w:rsidRPr="00817DED" w:rsidRDefault="003035C0" w:rsidP="003035C0">
      <w:pPr>
        <w:rPr>
          <w:rFonts w:ascii="Poppins" w:hAnsi="Poppins" w:cs="Poppins"/>
          <w:sz w:val="20"/>
          <w:szCs w:val="20"/>
        </w:rPr>
      </w:pPr>
    </w:p>
    <w:p w14:paraId="426DCFC5" w14:textId="6B6139BF" w:rsidR="001921F0" w:rsidRPr="00817DED" w:rsidRDefault="00FA183E" w:rsidP="003035C0">
      <w:pPr>
        <w:rPr>
          <w:rFonts w:ascii="Poppins" w:hAnsi="Poppins" w:cs="Poppins"/>
          <w:sz w:val="20"/>
          <w:szCs w:val="20"/>
        </w:rPr>
      </w:pPr>
      <w:r w:rsidRPr="00817DED">
        <w:rPr>
          <w:rFonts w:ascii="Poppins" w:hAnsi="Poppins" w:cs="Poppins"/>
          <w:color w:val="00B050"/>
          <w:sz w:val="20"/>
          <w:szCs w:val="20"/>
        </w:rPr>
        <w:t xml:space="preserve">XX </w:t>
      </w:r>
      <w:r w:rsidR="003035C0" w:rsidRPr="00817DED">
        <w:rPr>
          <w:rFonts w:ascii="Poppins" w:hAnsi="Poppins" w:cs="Poppins"/>
          <w:sz w:val="20"/>
          <w:szCs w:val="20"/>
        </w:rPr>
        <w:t>is strongly committed to encouraging our members to take part, but the health, well-being</w:t>
      </w:r>
      <w:r w:rsidR="001921F0" w:rsidRPr="00817DED">
        <w:rPr>
          <w:rFonts w:ascii="Poppins" w:hAnsi="Poppins" w:cs="Poppins"/>
          <w:sz w:val="20"/>
          <w:szCs w:val="20"/>
        </w:rPr>
        <w:t>,</w:t>
      </w:r>
      <w:r w:rsidR="003035C0" w:rsidRPr="00817DED">
        <w:rPr>
          <w:rFonts w:ascii="Poppins" w:hAnsi="Poppins" w:cs="Poppins"/>
          <w:sz w:val="20"/>
          <w:szCs w:val="20"/>
        </w:rPr>
        <w:t xml:space="preserve"> and safety of </w:t>
      </w:r>
      <w:r w:rsidR="001921F0" w:rsidRPr="00817DED">
        <w:rPr>
          <w:rFonts w:ascii="Poppins" w:hAnsi="Poppins" w:cs="Poppins"/>
          <w:sz w:val="20"/>
          <w:szCs w:val="20"/>
        </w:rPr>
        <w:t>everyone</w:t>
      </w:r>
      <w:r w:rsidR="003035C0" w:rsidRPr="00817DED">
        <w:rPr>
          <w:rFonts w:ascii="Poppins" w:hAnsi="Poppins" w:cs="Poppins"/>
          <w:sz w:val="20"/>
          <w:szCs w:val="20"/>
        </w:rPr>
        <w:t xml:space="preserve"> is always our </w:t>
      </w:r>
      <w:r w:rsidR="005D0D42" w:rsidRPr="00817DED">
        <w:rPr>
          <w:rFonts w:ascii="Poppins" w:hAnsi="Poppins" w:cs="Poppins"/>
          <w:sz w:val="20"/>
          <w:szCs w:val="20"/>
        </w:rPr>
        <w:t>utmost</w:t>
      </w:r>
      <w:r w:rsidR="003035C0" w:rsidRPr="00817DED">
        <w:rPr>
          <w:rFonts w:ascii="Poppins" w:hAnsi="Poppins" w:cs="Poppins"/>
          <w:sz w:val="20"/>
          <w:szCs w:val="20"/>
        </w:rPr>
        <w:t xml:space="preserve"> concern.</w:t>
      </w:r>
    </w:p>
    <w:p w14:paraId="6EE52A72" w14:textId="6008889D" w:rsidR="005D0D42" w:rsidRPr="00817DED" w:rsidRDefault="003035C0" w:rsidP="003035C0">
      <w:pPr>
        <w:rPr>
          <w:rFonts w:ascii="Poppins" w:hAnsi="Poppins" w:cs="Poppins"/>
          <w:sz w:val="20"/>
          <w:szCs w:val="20"/>
        </w:rPr>
      </w:pPr>
      <w:r w:rsidRPr="00817DED">
        <w:rPr>
          <w:rFonts w:ascii="Poppins" w:hAnsi="Poppins" w:cs="Poppins"/>
          <w:sz w:val="20"/>
          <w:szCs w:val="20"/>
        </w:rPr>
        <w:t xml:space="preserve">  </w:t>
      </w:r>
    </w:p>
    <w:p w14:paraId="7CE6C1B0" w14:textId="29C9EF07" w:rsidR="003035C0" w:rsidRPr="00817DED" w:rsidRDefault="003035C0" w:rsidP="00747EEF">
      <w:pPr>
        <w:pStyle w:val="Style1"/>
        <w:rPr>
          <w:rFonts w:ascii="Poppins" w:hAnsi="Poppins" w:cs="Poppins"/>
          <w:sz w:val="20"/>
          <w:szCs w:val="20"/>
        </w:rPr>
      </w:pPr>
      <w:r w:rsidRPr="00817DED">
        <w:rPr>
          <w:rFonts w:ascii="Poppins" w:hAnsi="Poppins" w:cs="Poppins"/>
          <w:sz w:val="20"/>
          <w:szCs w:val="20"/>
        </w:rPr>
        <w:t>We recommend levels of training dependent on age and ability</w:t>
      </w:r>
      <w:r w:rsidR="001921F0" w:rsidRPr="00817DED">
        <w:rPr>
          <w:rFonts w:ascii="Poppins" w:hAnsi="Poppins" w:cs="Poppins"/>
          <w:sz w:val="20"/>
          <w:szCs w:val="20"/>
        </w:rPr>
        <w:t xml:space="preserve"> </w:t>
      </w:r>
      <w:r w:rsidRPr="00817DED">
        <w:rPr>
          <w:rFonts w:ascii="Poppins" w:hAnsi="Poppins" w:cs="Poppins"/>
          <w:sz w:val="20"/>
          <w:szCs w:val="20"/>
        </w:rPr>
        <w:t>and expect our junior athletes to participate within these boundaries.”</w:t>
      </w:r>
    </w:p>
    <w:p w14:paraId="3BA18336" w14:textId="77777777" w:rsidR="003035C0" w:rsidRPr="00817DED" w:rsidRDefault="003035C0" w:rsidP="003035C0">
      <w:pPr>
        <w:rPr>
          <w:rFonts w:ascii="Poppins" w:hAnsi="Poppins" w:cs="Poppins"/>
          <w:sz w:val="20"/>
          <w:szCs w:val="20"/>
        </w:rPr>
      </w:pPr>
    </w:p>
    <w:p w14:paraId="3E337546" w14:textId="755748A4" w:rsidR="003035C0" w:rsidRPr="00817DED" w:rsidRDefault="003035C0" w:rsidP="003035C0">
      <w:pPr>
        <w:rPr>
          <w:rFonts w:ascii="Poppins" w:hAnsi="Poppins" w:cs="Poppins"/>
          <w:b/>
          <w:bCs/>
          <w:sz w:val="20"/>
          <w:szCs w:val="20"/>
        </w:rPr>
      </w:pPr>
      <w:r w:rsidRPr="00817DED">
        <w:rPr>
          <w:rFonts w:ascii="Poppins" w:hAnsi="Poppins" w:cs="Poppins"/>
          <w:b/>
          <w:bCs/>
          <w:sz w:val="20"/>
          <w:szCs w:val="20"/>
        </w:rPr>
        <w:t xml:space="preserve">HEALTH AND SAFETY </w:t>
      </w:r>
      <w:r w:rsidR="006D79F7" w:rsidRPr="00817DED">
        <w:rPr>
          <w:rFonts w:ascii="Poppins" w:hAnsi="Poppins" w:cs="Poppins"/>
          <w:b/>
          <w:bCs/>
          <w:sz w:val="20"/>
          <w:szCs w:val="20"/>
        </w:rPr>
        <w:t xml:space="preserve">(H&amp;S) </w:t>
      </w:r>
      <w:r w:rsidRPr="00817DED">
        <w:rPr>
          <w:rFonts w:ascii="Poppins" w:hAnsi="Poppins" w:cs="Poppins"/>
          <w:b/>
          <w:bCs/>
          <w:sz w:val="20"/>
          <w:szCs w:val="20"/>
        </w:rPr>
        <w:t>POLICY:</w:t>
      </w:r>
    </w:p>
    <w:p w14:paraId="5726E348" w14:textId="77777777" w:rsidR="003035C0" w:rsidRPr="00817DED" w:rsidRDefault="003035C0" w:rsidP="003035C0">
      <w:pPr>
        <w:rPr>
          <w:rFonts w:ascii="Poppins" w:hAnsi="Poppins" w:cs="Poppins"/>
          <w:sz w:val="20"/>
          <w:szCs w:val="20"/>
        </w:rPr>
      </w:pPr>
    </w:p>
    <w:p w14:paraId="2591FCF0" w14:textId="0BF1496E" w:rsidR="00747EEF" w:rsidRPr="00817DED" w:rsidRDefault="00747EEF" w:rsidP="00747EEF">
      <w:pPr>
        <w:pStyle w:val="Style1"/>
        <w:spacing w:before="120" w:after="120"/>
        <w:rPr>
          <w:rFonts w:ascii="Poppins" w:hAnsi="Poppins" w:cs="Poppins"/>
          <w:sz w:val="20"/>
          <w:szCs w:val="20"/>
        </w:rPr>
      </w:pPr>
      <w:r w:rsidRPr="00817DED">
        <w:rPr>
          <w:rFonts w:ascii="Poppins" w:hAnsi="Poppins" w:cs="Poppins"/>
          <w:color w:val="00B050"/>
          <w:sz w:val="20"/>
          <w:szCs w:val="20"/>
        </w:rPr>
        <w:t xml:space="preserve">XX </w:t>
      </w:r>
      <w:r w:rsidRPr="00817DED">
        <w:rPr>
          <w:rFonts w:ascii="Poppins" w:hAnsi="Poppins" w:cs="Poppins"/>
          <w:sz w:val="20"/>
          <w:szCs w:val="20"/>
        </w:rPr>
        <w:t>acknowledges it is obliged to:</w:t>
      </w:r>
      <w:bookmarkStart w:id="0" w:name="_2fe38dde-5861-44b1-a9fe-5c92edbb21b0"/>
      <w:bookmarkEnd w:id="0"/>
    </w:p>
    <w:p w14:paraId="6CA14EB6"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comply with the Health and Safety at Work etc Act 1974 and all other relevant legislation, Codes of Practice, HSE Guidance Notes, and recommendations of HSE Inspectors and Environmental Health Officers during visits or </w:t>
      </w:r>
      <w:proofErr w:type="gramStart"/>
      <w:r w:rsidRPr="00817DED">
        <w:rPr>
          <w:rFonts w:ascii="Poppins" w:hAnsi="Poppins" w:cs="Poppins"/>
          <w:sz w:val="20"/>
          <w:szCs w:val="20"/>
        </w:rPr>
        <w:t>inspections;</w:t>
      </w:r>
      <w:bookmarkStart w:id="1" w:name="_3698be3d-7047-4a08-8188-3fa7b451e355"/>
      <w:bookmarkEnd w:id="1"/>
      <w:proofErr w:type="gramEnd"/>
    </w:p>
    <w:p w14:paraId="03559FEC"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comply with all relevant fire safety regulations including the Reform (Fire Safety) Order 2005 and to cooperate with any local authority or Fire Service </w:t>
      </w:r>
      <w:proofErr w:type="gramStart"/>
      <w:r w:rsidRPr="00817DED">
        <w:rPr>
          <w:rFonts w:ascii="Poppins" w:hAnsi="Poppins" w:cs="Poppins"/>
          <w:sz w:val="20"/>
          <w:szCs w:val="20"/>
        </w:rPr>
        <w:t>recommendations;</w:t>
      </w:r>
      <w:bookmarkStart w:id="2" w:name="_fa1d74ff-e1e9-4ce7-a268-bd1925d1a369"/>
      <w:bookmarkEnd w:id="2"/>
      <w:proofErr w:type="gramEnd"/>
    </w:p>
    <w:p w14:paraId="06E4C155"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lastRenderedPageBreak/>
        <w:t xml:space="preserve">consider and comply with the Equality Act 2010 and the need to make reasonable adjustments to avoid placing someone with a disability or an older person at a substantial </w:t>
      </w:r>
      <w:proofErr w:type="gramStart"/>
      <w:r w:rsidRPr="00817DED">
        <w:rPr>
          <w:rFonts w:ascii="Poppins" w:hAnsi="Poppins" w:cs="Poppins"/>
          <w:sz w:val="20"/>
          <w:szCs w:val="20"/>
        </w:rPr>
        <w:t>disadvantage;</w:t>
      </w:r>
      <w:bookmarkStart w:id="3" w:name="_406e70c4-dce4-4c76-8b59-b2b83835b6cc"/>
      <w:bookmarkEnd w:id="3"/>
      <w:proofErr w:type="gramEnd"/>
    </w:p>
    <w:p w14:paraId="10D98DE2"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encourage the consideration of safety matters within our organisation and promote a culture of discussion and engagement on such </w:t>
      </w:r>
      <w:proofErr w:type="gramStart"/>
      <w:r w:rsidRPr="00817DED">
        <w:rPr>
          <w:rFonts w:ascii="Poppins" w:hAnsi="Poppins" w:cs="Poppins"/>
          <w:sz w:val="20"/>
          <w:szCs w:val="20"/>
        </w:rPr>
        <w:t>matters;</w:t>
      </w:r>
      <w:bookmarkStart w:id="4" w:name="_9adf1fd7-28b3-47cf-95d0-a76a98f45716"/>
      <w:bookmarkEnd w:id="4"/>
      <w:proofErr w:type="gramEnd"/>
    </w:p>
    <w:p w14:paraId="0524CCD4"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ensure the provision and maintenance of safe equipment and the control of health risks in the handling, use, storage and transportation of hazardous materials and </w:t>
      </w:r>
      <w:proofErr w:type="gramStart"/>
      <w:r w:rsidRPr="00817DED">
        <w:rPr>
          <w:rFonts w:ascii="Poppins" w:hAnsi="Poppins" w:cs="Poppins"/>
          <w:sz w:val="20"/>
          <w:szCs w:val="20"/>
        </w:rPr>
        <w:t>substances;</w:t>
      </w:r>
      <w:bookmarkStart w:id="5" w:name="_8f6e7c57-1101-4f83-97de-5e63a69fade4"/>
      <w:bookmarkEnd w:id="5"/>
      <w:proofErr w:type="gramEnd"/>
    </w:p>
    <w:p w14:paraId="6FD29D8E"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ensure the operations of our business do not cause injury or damage to any person or adjacent </w:t>
      </w:r>
      <w:proofErr w:type="gramStart"/>
      <w:r w:rsidRPr="00817DED">
        <w:rPr>
          <w:rFonts w:ascii="Poppins" w:hAnsi="Poppins" w:cs="Poppins"/>
          <w:sz w:val="20"/>
          <w:szCs w:val="20"/>
        </w:rPr>
        <w:t>property;</w:t>
      </w:r>
      <w:bookmarkStart w:id="6" w:name="_d5f90938-0910-4893-9e03-f844eedff1d6"/>
      <w:bookmarkEnd w:id="6"/>
      <w:proofErr w:type="gramEnd"/>
    </w:p>
    <w:p w14:paraId="7DF347CB"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identify and provide adequate information, instruction, training and supervision to employees and others to ensure their health and </w:t>
      </w:r>
      <w:proofErr w:type="gramStart"/>
      <w:r w:rsidRPr="00817DED">
        <w:rPr>
          <w:rFonts w:ascii="Poppins" w:hAnsi="Poppins" w:cs="Poppins"/>
          <w:sz w:val="20"/>
          <w:szCs w:val="20"/>
        </w:rPr>
        <w:t>safety;</w:t>
      </w:r>
      <w:bookmarkStart w:id="7" w:name="_47b5640c-9508-4596-98d9-5c8438d8bbbe"/>
      <w:bookmarkEnd w:id="7"/>
      <w:proofErr w:type="gramEnd"/>
    </w:p>
    <w:p w14:paraId="791636A5" w14:textId="77777777" w:rsidR="00747EEF" w:rsidRPr="00817DED" w:rsidRDefault="00747EEF" w:rsidP="00747EEF">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 xml:space="preserve">provide adequate facilities for the welfare of employees and others such as the provision of adequate </w:t>
      </w:r>
      <w:r w:rsidRPr="00817DED">
        <w:rPr>
          <w:rStyle w:val="AlternativeText"/>
          <w:rFonts w:ascii="Poppins" w:hAnsi="Poppins" w:cs="Poppins"/>
          <w:sz w:val="20"/>
          <w:szCs w:val="20"/>
        </w:rPr>
        <w:t>appointed</w:t>
      </w:r>
      <w:r w:rsidRPr="00817DED">
        <w:rPr>
          <w:rFonts w:ascii="Poppins" w:hAnsi="Poppins" w:cs="Poppins"/>
          <w:sz w:val="20"/>
          <w:szCs w:val="20"/>
        </w:rPr>
        <w:t xml:space="preserve"> OR </w:t>
      </w:r>
      <w:r w:rsidRPr="00817DED">
        <w:rPr>
          <w:rStyle w:val="AlternativeText"/>
          <w:rFonts w:ascii="Poppins" w:hAnsi="Poppins" w:cs="Poppins"/>
          <w:sz w:val="20"/>
          <w:szCs w:val="20"/>
        </w:rPr>
        <w:t>trained</w:t>
      </w:r>
      <w:r w:rsidRPr="00817DED">
        <w:rPr>
          <w:rFonts w:ascii="Poppins" w:hAnsi="Poppins" w:cs="Poppins"/>
          <w:sz w:val="20"/>
          <w:szCs w:val="20"/>
        </w:rPr>
        <w:t xml:space="preserve"> first aiders as required; and</w:t>
      </w:r>
      <w:bookmarkStart w:id="8" w:name="_e5614a19-fb7f-4091-9424-449d2e98de13"/>
      <w:bookmarkEnd w:id="8"/>
    </w:p>
    <w:p w14:paraId="117458A1" w14:textId="02150628" w:rsidR="00747EEF" w:rsidRPr="00817DED" w:rsidRDefault="00747EEF" w:rsidP="003035C0">
      <w:pPr>
        <w:pStyle w:val="Style1"/>
        <w:numPr>
          <w:ilvl w:val="0"/>
          <w:numId w:val="8"/>
        </w:numPr>
        <w:spacing w:before="120" w:after="120"/>
        <w:rPr>
          <w:rFonts w:ascii="Poppins" w:hAnsi="Poppins" w:cs="Poppins"/>
          <w:sz w:val="20"/>
          <w:szCs w:val="20"/>
        </w:rPr>
      </w:pPr>
      <w:r w:rsidRPr="00817DED">
        <w:rPr>
          <w:rFonts w:ascii="Poppins" w:hAnsi="Poppins" w:cs="Poppins"/>
          <w:sz w:val="20"/>
          <w:szCs w:val="20"/>
        </w:rPr>
        <w:t>conduct appropriate risk assessments and ensure proper procedures as necessary to ensure the health and safety of employees and other persons in line with all statutory and regulatory requirements.</w:t>
      </w:r>
      <w:bookmarkStart w:id="9" w:name="_5c45db17-e2bf-473d-92eb-ce93ca97ac4d"/>
      <w:bookmarkEnd w:id="9"/>
    </w:p>
    <w:p w14:paraId="3140FF61" w14:textId="77777777" w:rsidR="00747EEF" w:rsidRPr="00817DED" w:rsidRDefault="00747EEF" w:rsidP="003035C0">
      <w:pPr>
        <w:rPr>
          <w:rFonts w:ascii="Poppins" w:hAnsi="Poppins" w:cs="Poppins"/>
          <w:sz w:val="20"/>
          <w:szCs w:val="20"/>
        </w:rPr>
      </w:pPr>
    </w:p>
    <w:p w14:paraId="09EA2DBB" w14:textId="3778D2EF" w:rsidR="003035C0" w:rsidRPr="00817DED" w:rsidRDefault="003035C0" w:rsidP="003035C0">
      <w:pPr>
        <w:rPr>
          <w:rFonts w:ascii="Poppins" w:hAnsi="Poppins" w:cs="Poppins"/>
          <w:sz w:val="20"/>
          <w:szCs w:val="20"/>
        </w:rPr>
      </w:pPr>
      <w:r w:rsidRPr="00817DED">
        <w:rPr>
          <w:rFonts w:ascii="Poppins" w:hAnsi="Poppins" w:cs="Poppins"/>
          <w:sz w:val="20"/>
          <w:szCs w:val="20"/>
        </w:rPr>
        <w:t xml:space="preserve">To support our </w:t>
      </w:r>
      <w:r w:rsidR="006D79F7" w:rsidRPr="00817DED">
        <w:rPr>
          <w:rFonts w:ascii="Poppins" w:hAnsi="Poppins" w:cs="Poppins"/>
          <w:sz w:val="20"/>
          <w:szCs w:val="20"/>
        </w:rPr>
        <w:t xml:space="preserve">H&amp;S </w:t>
      </w:r>
      <w:r w:rsidRPr="00817DED">
        <w:rPr>
          <w:rFonts w:ascii="Poppins" w:hAnsi="Poppins" w:cs="Poppins"/>
          <w:sz w:val="20"/>
          <w:szCs w:val="20"/>
        </w:rPr>
        <w:t>policy statement we are committed to the following duties:</w:t>
      </w:r>
    </w:p>
    <w:p w14:paraId="77E919F9" w14:textId="77777777" w:rsidR="003035C0" w:rsidRPr="00817DED" w:rsidRDefault="003035C0" w:rsidP="003035C0">
      <w:pPr>
        <w:rPr>
          <w:rFonts w:ascii="Poppins" w:hAnsi="Poppins" w:cs="Poppins"/>
          <w:sz w:val="20"/>
          <w:szCs w:val="20"/>
        </w:rPr>
      </w:pPr>
    </w:p>
    <w:p w14:paraId="44966AC1" w14:textId="1D0264FA" w:rsidR="003035C0" w:rsidRPr="00817DED" w:rsidRDefault="003035C0" w:rsidP="00C212E0">
      <w:pPr>
        <w:numPr>
          <w:ilvl w:val="0"/>
          <w:numId w:val="4"/>
        </w:numPr>
        <w:rPr>
          <w:rFonts w:ascii="Poppins" w:hAnsi="Poppins" w:cs="Poppins"/>
          <w:i/>
          <w:iCs/>
          <w:sz w:val="20"/>
          <w:szCs w:val="20"/>
        </w:rPr>
      </w:pPr>
      <w:r w:rsidRPr="00817DED">
        <w:rPr>
          <w:rFonts w:ascii="Poppins" w:hAnsi="Poppins" w:cs="Poppins"/>
          <w:i/>
          <w:iCs/>
          <w:sz w:val="20"/>
          <w:szCs w:val="20"/>
        </w:rPr>
        <w:t>Undertake regular, recorded risk assessment</w:t>
      </w:r>
      <w:r w:rsidR="00B1392B">
        <w:rPr>
          <w:rStyle w:val="FootnoteReference"/>
          <w:rFonts w:ascii="Poppins" w:hAnsi="Poppins" w:cs="Poppins"/>
          <w:i/>
          <w:iCs/>
          <w:sz w:val="20"/>
          <w:szCs w:val="20"/>
        </w:rPr>
        <w:footnoteReference w:id="2"/>
      </w:r>
      <w:r w:rsidRPr="00817DED">
        <w:rPr>
          <w:rFonts w:ascii="Poppins" w:hAnsi="Poppins" w:cs="Poppins"/>
          <w:i/>
          <w:iCs/>
          <w:sz w:val="20"/>
          <w:szCs w:val="20"/>
        </w:rPr>
        <w:t xml:space="preserve"> of the </w:t>
      </w:r>
      <w:r w:rsidRPr="00817DED">
        <w:rPr>
          <w:rFonts w:ascii="Poppins" w:hAnsi="Poppins" w:cs="Poppins"/>
          <w:i/>
          <w:iCs/>
          <w:color w:val="9BBB59" w:themeColor="accent3"/>
          <w:sz w:val="20"/>
          <w:szCs w:val="20"/>
        </w:rPr>
        <w:t>club</w:t>
      </w:r>
      <w:r w:rsidR="0035427A" w:rsidRPr="00817DED">
        <w:rPr>
          <w:rFonts w:ascii="Poppins" w:hAnsi="Poppins" w:cs="Poppins"/>
          <w:i/>
          <w:iCs/>
          <w:color w:val="9BBB59" w:themeColor="accent3"/>
          <w:sz w:val="20"/>
          <w:szCs w:val="20"/>
        </w:rPr>
        <w:t>/</w:t>
      </w:r>
      <w:proofErr w:type="spellStart"/>
      <w:r w:rsidR="0035427A" w:rsidRPr="00817DED">
        <w:rPr>
          <w:rFonts w:ascii="Poppins" w:hAnsi="Poppins" w:cs="Poppins"/>
          <w:i/>
          <w:iCs/>
          <w:color w:val="9BBB59" w:themeColor="accent3"/>
          <w:sz w:val="20"/>
          <w:szCs w:val="20"/>
        </w:rPr>
        <w:t>organation</w:t>
      </w:r>
      <w:proofErr w:type="spellEnd"/>
      <w:r w:rsidR="0035427A" w:rsidRPr="00817DED">
        <w:rPr>
          <w:rFonts w:ascii="Poppins" w:hAnsi="Poppins" w:cs="Poppins"/>
          <w:i/>
          <w:iCs/>
          <w:color w:val="9BBB59" w:themeColor="accent3"/>
          <w:sz w:val="20"/>
          <w:szCs w:val="20"/>
        </w:rPr>
        <w:t>/group</w:t>
      </w:r>
      <w:r w:rsidRPr="00817DED">
        <w:rPr>
          <w:rFonts w:ascii="Poppins" w:hAnsi="Poppins" w:cs="Poppins"/>
          <w:i/>
          <w:iCs/>
          <w:color w:val="9BBB59" w:themeColor="accent3"/>
          <w:sz w:val="20"/>
          <w:szCs w:val="20"/>
        </w:rPr>
        <w:t xml:space="preserve"> </w:t>
      </w:r>
      <w:r w:rsidRPr="00817DED">
        <w:rPr>
          <w:rFonts w:ascii="Poppins" w:hAnsi="Poppins" w:cs="Poppins"/>
          <w:i/>
          <w:iCs/>
          <w:sz w:val="20"/>
          <w:szCs w:val="20"/>
        </w:rPr>
        <w:t xml:space="preserve">premises and all activities undertaken by the </w:t>
      </w:r>
      <w:r w:rsidR="0035427A" w:rsidRPr="00817DED">
        <w:rPr>
          <w:rFonts w:ascii="Poppins" w:hAnsi="Poppins" w:cs="Poppins"/>
          <w:i/>
          <w:iCs/>
          <w:color w:val="9BBB59" w:themeColor="accent3"/>
          <w:sz w:val="20"/>
          <w:szCs w:val="20"/>
        </w:rPr>
        <w:t>club/</w:t>
      </w:r>
      <w:proofErr w:type="spellStart"/>
      <w:r w:rsidR="0035427A" w:rsidRPr="00817DED">
        <w:rPr>
          <w:rFonts w:ascii="Poppins" w:hAnsi="Poppins" w:cs="Poppins"/>
          <w:i/>
          <w:iCs/>
          <w:color w:val="9BBB59" w:themeColor="accent3"/>
          <w:sz w:val="20"/>
          <w:szCs w:val="20"/>
        </w:rPr>
        <w:t>organation</w:t>
      </w:r>
      <w:proofErr w:type="spellEnd"/>
      <w:r w:rsidR="0035427A" w:rsidRPr="00817DED">
        <w:rPr>
          <w:rFonts w:ascii="Poppins" w:hAnsi="Poppins" w:cs="Poppins"/>
          <w:i/>
          <w:iCs/>
          <w:color w:val="9BBB59" w:themeColor="accent3"/>
          <w:sz w:val="20"/>
          <w:szCs w:val="20"/>
        </w:rPr>
        <w:t>/group</w:t>
      </w:r>
      <w:r w:rsidRPr="00817DED">
        <w:rPr>
          <w:rFonts w:ascii="Poppins" w:hAnsi="Poppins" w:cs="Poppins"/>
          <w:i/>
          <w:iCs/>
          <w:sz w:val="20"/>
          <w:szCs w:val="20"/>
        </w:rPr>
        <w:t>.</w:t>
      </w:r>
    </w:p>
    <w:p w14:paraId="598A4D59" w14:textId="2F0533FB" w:rsidR="003035C0" w:rsidRPr="00817DED" w:rsidRDefault="003035C0" w:rsidP="00C212E0">
      <w:pPr>
        <w:numPr>
          <w:ilvl w:val="0"/>
          <w:numId w:val="4"/>
        </w:numPr>
        <w:rPr>
          <w:rFonts w:ascii="Poppins" w:hAnsi="Poppins" w:cs="Poppins"/>
          <w:i/>
          <w:iCs/>
          <w:sz w:val="20"/>
          <w:szCs w:val="20"/>
        </w:rPr>
      </w:pPr>
      <w:r w:rsidRPr="00817DED">
        <w:rPr>
          <w:rFonts w:ascii="Poppins" w:hAnsi="Poppins" w:cs="Poppins"/>
          <w:i/>
          <w:iCs/>
          <w:sz w:val="20"/>
          <w:szCs w:val="20"/>
        </w:rPr>
        <w:t xml:space="preserve">Create a safe environment by </w:t>
      </w:r>
      <w:r w:rsidRPr="00670CF9">
        <w:rPr>
          <w:rFonts w:ascii="Poppins" w:hAnsi="Poppins" w:cs="Poppins"/>
          <w:i/>
          <w:iCs/>
          <w:sz w:val="20"/>
          <w:szCs w:val="20"/>
        </w:rPr>
        <w:t xml:space="preserve">putting </w:t>
      </w:r>
      <w:r w:rsidR="006D79F7" w:rsidRPr="00670CF9">
        <w:rPr>
          <w:rFonts w:ascii="Poppins" w:hAnsi="Poppins" w:cs="Poppins"/>
          <w:i/>
          <w:iCs/>
          <w:sz w:val="20"/>
          <w:szCs w:val="20"/>
        </w:rPr>
        <w:t>H&amp;S</w:t>
      </w:r>
      <w:r w:rsidR="006D79F7" w:rsidRPr="00817DED">
        <w:rPr>
          <w:rFonts w:ascii="Poppins" w:hAnsi="Poppins" w:cs="Poppins"/>
          <w:sz w:val="20"/>
          <w:szCs w:val="20"/>
        </w:rPr>
        <w:t xml:space="preserve"> </w:t>
      </w:r>
      <w:r w:rsidRPr="00817DED">
        <w:rPr>
          <w:rFonts w:ascii="Poppins" w:hAnsi="Poppins" w:cs="Poppins"/>
          <w:i/>
          <w:iCs/>
          <w:sz w:val="20"/>
          <w:szCs w:val="20"/>
        </w:rPr>
        <w:t>measures in place</w:t>
      </w:r>
      <w:r w:rsidR="00537310">
        <w:rPr>
          <w:rStyle w:val="FootnoteReference"/>
          <w:rFonts w:ascii="Poppins" w:hAnsi="Poppins" w:cs="Poppins"/>
          <w:i/>
          <w:iCs/>
          <w:sz w:val="20"/>
          <w:szCs w:val="20"/>
        </w:rPr>
        <w:footnoteReference w:id="3"/>
      </w:r>
      <w:r w:rsidRPr="00817DED">
        <w:rPr>
          <w:rFonts w:ascii="Poppins" w:hAnsi="Poppins" w:cs="Poppins"/>
          <w:i/>
          <w:iCs/>
          <w:sz w:val="20"/>
          <w:szCs w:val="20"/>
        </w:rPr>
        <w:t xml:space="preserve"> as identified by the assessment.</w:t>
      </w:r>
    </w:p>
    <w:p w14:paraId="29C62401" w14:textId="49CC46E3" w:rsidR="003035C0"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t xml:space="preserve">Ensure that all members are given the appropriate level of training and competition by regularly assessing individual ability dependant on age, </w:t>
      </w:r>
      <w:proofErr w:type="gramStart"/>
      <w:r w:rsidRPr="00817DED">
        <w:rPr>
          <w:rFonts w:ascii="Poppins" w:hAnsi="Poppins" w:cs="Poppins"/>
          <w:i/>
          <w:iCs/>
          <w:sz w:val="20"/>
          <w:szCs w:val="20"/>
        </w:rPr>
        <w:t>maturity</w:t>
      </w:r>
      <w:proofErr w:type="gramEnd"/>
      <w:r w:rsidRPr="00817DED">
        <w:rPr>
          <w:rFonts w:ascii="Poppins" w:hAnsi="Poppins" w:cs="Poppins"/>
          <w:i/>
          <w:iCs/>
          <w:sz w:val="20"/>
          <w:szCs w:val="20"/>
        </w:rPr>
        <w:t xml:space="preserve"> and development</w:t>
      </w:r>
      <w:r w:rsidR="000E5809">
        <w:rPr>
          <w:rStyle w:val="FootnoteReference"/>
          <w:rFonts w:ascii="Poppins" w:hAnsi="Poppins" w:cs="Poppins"/>
          <w:i/>
          <w:iCs/>
          <w:sz w:val="20"/>
          <w:szCs w:val="20"/>
        </w:rPr>
        <w:footnoteReference w:id="4"/>
      </w:r>
      <w:r w:rsidRPr="00817DED">
        <w:rPr>
          <w:rFonts w:ascii="Poppins" w:hAnsi="Poppins" w:cs="Poppins"/>
          <w:i/>
          <w:iCs/>
          <w:sz w:val="20"/>
          <w:szCs w:val="20"/>
        </w:rPr>
        <w:t>.</w:t>
      </w:r>
    </w:p>
    <w:p w14:paraId="315FF795" w14:textId="1123DBEF" w:rsidR="00DE222A"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t>Ensure that all members are aware of, understand and follow</w:t>
      </w:r>
      <w:r w:rsidR="00E80456">
        <w:rPr>
          <w:rStyle w:val="FootnoteReference"/>
          <w:rFonts w:ascii="Poppins" w:hAnsi="Poppins" w:cs="Poppins"/>
          <w:i/>
          <w:iCs/>
          <w:sz w:val="20"/>
          <w:szCs w:val="20"/>
        </w:rPr>
        <w:footnoteReference w:id="5"/>
      </w:r>
      <w:r w:rsidRPr="00817DED">
        <w:rPr>
          <w:rFonts w:ascii="Poppins" w:hAnsi="Poppins" w:cs="Poppins"/>
          <w:i/>
          <w:iCs/>
          <w:sz w:val="20"/>
          <w:szCs w:val="20"/>
        </w:rPr>
        <w:t xml:space="preserve"> the </w:t>
      </w:r>
      <w:r w:rsidR="006D79F7" w:rsidRPr="00817DED">
        <w:rPr>
          <w:rFonts w:ascii="Poppins" w:hAnsi="Poppins" w:cs="Poppins"/>
          <w:sz w:val="20"/>
          <w:szCs w:val="20"/>
        </w:rPr>
        <w:t xml:space="preserve">H&amp;S </w:t>
      </w:r>
      <w:r w:rsidRPr="00817DED">
        <w:rPr>
          <w:rFonts w:ascii="Poppins" w:hAnsi="Poppins" w:cs="Poppins"/>
          <w:i/>
          <w:iCs/>
          <w:sz w:val="20"/>
          <w:szCs w:val="20"/>
        </w:rPr>
        <w:t>policy.</w:t>
      </w:r>
    </w:p>
    <w:p w14:paraId="49A9D1F7" w14:textId="27F475A5" w:rsidR="00DE222A"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t xml:space="preserve">Appoint a competent </w:t>
      </w:r>
      <w:r w:rsidR="00FA183E" w:rsidRPr="00817DED">
        <w:rPr>
          <w:rFonts w:ascii="Poppins" w:hAnsi="Poppins" w:cs="Poppins"/>
          <w:i/>
          <w:iCs/>
          <w:sz w:val="20"/>
          <w:szCs w:val="20"/>
        </w:rPr>
        <w:t xml:space="preserve">H&amp;S Officer </w:t>
      </w:r>
      <w:r w:rsidRPr="00817DED">
        <w:rPr>
          <w:rFonts w:ascii="Poppins" w:hAnsi="Poppins" w:cs="Poppins"/>
          <w:i/>
          <w:iCs/>
          <w:sz w:val="20"/>
          <w:szCs w:val="20"/>
        </w:rPr>
        <w:t xml:space="preserve">to </w:t>
      </w:r>
      <w:r w:rsidR="00FA183E" w:rsidRPr="00817DED">
        <w:rPr>
          <w:rFonts w:ascii="Poppins" w:hAnsi="Poppins" w:cs="Poppins"/>
          <w:i/>
          <w:iCs/>
          <w:sz w:val="20"/>
          <w:szCs w:val="20"/>
        </w:rPr>
        <w:t xml:space="preserve">be accountable for and </w:t>
      </w:r>
      <w:r w:rsidRPr="00817DED">
        <w:rPr>
          <w:rFonts w:ascii="Poppins" w:hAnsi="Poppins" w:cs="Poppins"/>
          <w:i/>
          <w:iCs/>
          <w:sz w:val="20"/>
          <w:szCs w:val="20"/>
        </w:rPr>
        <w:t xml:space="preserve">assist with health and safety </w:t>
      </w:r>
      <w:r w:rsidR="00FA183E" w:rsidRPr="00817DED">
        <w:rPr>
          <w:rFonts w:ascii="Poppins" w:hAnsi="Poppins" w:cs="Poppins"/>
          <w:i/>
          <w:iCs/>
          <w:sz w:val="20"/>
          <w:szCs w:val="20"/>
        </w:rPr>
        <w:t>policy implementation</w:t>
      </w:r>
      <w:r w:rsidRPr="00817DED">
        <w:rPr>
          <w:rFonts w:ascii="Poppins" w:hAnsi="Poppins" w:cs="Poppins"/>
          <w:i/>
          <w:iCs/>
          <w:sz w:val="20"/>
          <w:szCs w:val="20"/>
        </w:rPr>
        <w:t>.</w:t>
      </w:r>
    </w:p>
    <w:p w14:paraId="12E8CB79" w14:textId="29998196" w:rsidR="00DE222A"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t>Ensure that normal operating procedures and emergency operating procedures</w:t>
      </w:r>
      <w:r w:rsidR="00010995">
        <w:rPr>
          <w:rStyle w:val="FootnoteReference"/>
          <w:rFonts w:ascii="Poppins" w:hAnsi="Poppins" w:cs="Poppins"/>
          <w:i/>
          <w:iCs/>
          <w:sz w:val="20"/>
          <w:szCs w:val="20"/>
        </w:rPr>
        <w:footnoteReference w:id="6"/>
      </w:r>
      <w:r w:rsidRPr="00817DED">
        <w:rPr>
          <w:rFonts w:ascii="Poppins" w:hAnsi="Poppins" w:cs="Poppins"/>
          <w:i/>
          <w:iCs/>
          <w:sz w:val="20"/>
          <w:szCs w:val="20"/>
        </w:rPr>
        <w:t xml:space="preserve"> are in place and known by all members.</w:t>
      </w:r>
    </w:p>
    <w:p w14:paraId="07D2932A" w14:textId="77777777" w:rsidR="00DE222A"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t xml:space="preserve">Provide access to adequate first aid facilities, telephone and qualified first aider </w:t>
      </w:r>
      <w:proofErr w:type="gramStart"/>
      <w:r w:rsidRPr="00817DED">
        <w:rPr>
          <w:rFonts w:ascii="Poppins" w:hAnsi="Poppins" w:cs="Poppins"/>
          <w:i/>
          <w:iCs/>
          <w:sz w:val="20"/>
          <w:szCs w:val="20"/>
        </w:rPr>
        <w:t>at all times</w:t>
      </w:r>
      <w:proofErr w:type="gramEnd"/>
      <w:r w:rsidRPr="00817DED">
        <w:rPr>
          <w:rFonts w:ascii="Poppins" w:hAnsi="Poppins" w:cs="Poppins"/>
          <w:i/>
          <w:iCs/>
          <w:sz w:val="20"/>
          <w:szCs w:val="20"/>
        </w:rPr>
        <w:t>.</w:t>
      </w:r>
    </w:p>
    <w:p w14:paraId="34645A32" w14:textId="01FAB2EC" w:rsidR="00DE222A" w:rsidRPr="00817DED" w:rsidRDefault="00DE222A" w:rsidP="00C212E0">
      <w:pPr>
        <w:numPr>
          <w:ilvl w:val="0"/>
          <w:numId w:val="4"/>
        </w:numPr>
        <w:rPr>
          <w:rFonts w:ascii="Poppins" w:hAnsi="Poppins" w:cs="Poppins"/>
          <w:i/>
          <w:iCs/>
          <w:sz w:val="20"/>
          <w:szCs w:val="20"/>
        </w:rPr>
      </w:pPr>
      <w:r w:rsidRPr="00817DED">
        <w:rPr>
          <w:rFonts w:ascii="Poppins" w:hAnsi="Poppins" w:cs="Poppins"/>
          <w:i/>
          <w:iCs/>
          <w:sz w:val="20"/>
          <w:szCs w:val="20"/>
        </w:rPr>
        <w:lastRenderedPageBreak/>
        <w:t>Report any injuries or accidents</w:t>
      </w:r>
      <w:r w:rsidR="006D62B3">
        <w:rPr>
          <w:rStyle w:val="FootnoteReference"/>
          <w:rFonts w:ascii="Poppins" w:hAnsi="Poppins" w:cs="Poppins"/>
          <w:i/>
          <w:iCs/>
          <w:sz w:val="20"/>
          <w:szCs w:val="20"/>
        </w:rPr>
        <w:footnoteReference w:id="7"/>
      </w:r>
      <w:r w:rsidRPr="00817DED">
        <w:rPr>
          <w:rFonts w:ascii="Poppins" w:hAnsi="Poppins" w:cs="Poppins"/>
          <w:i/>
          <w:iCs/>
          <w:sz w:val="20"/>
          <w:szCs w:val="20"/>
        </w:rPr>
        <w:t xml:space="preserve"> sustained during any activity or whilst on the </w:t>
      </w:r>
      <w:r w:rsidR="0035427A" w:rsidRPr="00817DED">
        <w:rPr>
          <w:rFonts w:ascii="Poppins" w:hAnsi="Poppins" w:cs="Poppins"/>
          <w:i/>
          <w:iCs/>
          <w:color w:val="9BBB59" w:themeColor="accent3"/>
          <w:sz w:val="20"/>
          <w:szCs w:val="20"/>
        </w:rPr>
        <w:t>club/</w:t>
      </w:r>
      <w:proofErr w:type="spellStart"/>
      <w:r w:rsidR="0035427A" w:rsidRPr="00817DED">
        <w:rPr>
          <w:rFonts w:ascii="Poppins" w:hAnsi="Poppins" w:cs="Poppins"/>
          <w:i/>
          <w:iCs/>
          <w:color w:val="9BBB59" w:themeColor="accent3"/>
          <w:sz w:val="20"/>
          <w:szCs w:val="20"/>
        </w:rPr>
        <w:t>organation</w:t>
      </w:r>
      <w:proofErr w:type="spellEnd"/>
      <w:r w:rsidR="0035427A" w:rsidRPr="00817DED">
        <w:rPr>
          <w:rFonts w:ascii="Poppins" w:hAnsi="Poppins" w:cs="Poppins"/>
          <w:i/>
          <w:iCs/>
          <w:color w:val="9BBB59" w:themeColor="accent3"/>
          <w:sz w:val="20"/>
          <w:szCs w:val="20"/>
        </w:rPr>
        <w:t>/group</w:t>
      </w:r>
      <w:r w:rsidRPr="00817DED">
        <w:rPr>
          <w:rFonts w:ascii="Poppins" w:hAnsi="Poppins" w:cs="Poppins"/>
          <w:i/>
          <w:iCs/>
          <w:sz w:val="20"/>
          <w:szCs w:val="20"/>
        </w:rPr>
        <w:t xml:space="preserve"> premises.</w:t>
      </w:r>
    </w:p>
    <w:p w14:paraId="3A8C0BB7" w14:textId="5BF17E46" w:rsidR="00747EEF" w:rsidRPr="00817DED" w:rsidRDefault="00747EEF" w:rsidP="00747EEF">
      <w:pPr>
        <w:numPr>
          <w:ilvl w:val="0"/>
          <w:numId w:val="4"/>
        </w:numPr>
        <w:rPr>
          <w:rFonts w:ascii="Poppins" w:hAnsi="Poppins" w:cs="Poppins"/>
          <w:i/>
          <w:iCs/>
          <w:sz w:val="20"/>
          <w:szCs w:val="20"/>
        </w:rPr>
      </w:pPr>
      <w:r w:rsidRPr="00817DED">
        <w:rPr>
          <w:rFonts w:ascii="Poppins" w:hAnsi="Poppins" w:cs="Poppins"/>
          <w:i/>
          <w:iCs/>
          <w:sz w:val="20"/>
          <w:szCs w:val="20"/>
        </w:rPr>
        <w:t>Providing and maintaining safe equipment.</w:t>
      </w:r>
    </w:p>
    <w:p w14:paraId="29AA4B51" w14:textId="46760D3C" w:rsidR="00747EEF" w:rsidRPr="00817DED" w:rsidRDefault="00747EEF" w:rsidP="00747EEF">
      <w:pPr>
        <w:numPr>
          <w:ilvl w:val="0"/>
          <w:numId w:val="4"/>
        </w:numPr>
        <w:rPr>
          <w:rFonts w:ascii="Poppins" w:hAnsi="Poppins" w:cs="Poppins"/>
          <w:i/>
          <w:iCs/>
          <w:sz w:val="20"/>
          <w:szCs w:val="20"/>
        </w:rPr>
      </w:pPr>
      <w:r w:rsidRPr="00817DED">
        <w:rPr>
          <w:rFonts w:ascii="Poppins" w:hAnsi="Poppins" w:cs="Poppins"/>
          <w:i/>
          <w:iCs/>
          <w:sz w:val="20"/>
          <w:szCs w:val="20"/>
        </w:rPr>
        <w:t>Ensuring safe handling and use of substances.</w:t>
      </w:r>
    </w:p>
    <w:p w14:paraId="6340432D" w14:textId="2598A72C" w:rsidR="00747EEF" w:rsidRPr="00817DED" w:rsidRDefault="00DE222A" w:rsidP="00747EEF">
      <w:pPr>
        <w:numPr>
          <w:ilvl w:val="0"/>
          <w:numId w:val="4"/>
        </w:numPr>
        <w:rPr>
          <w:rFonts w:ascii="Poppins" w:hAnsi="Poppins" w:cs="Poppins"/>
          <w:i/>
          <w:iCs/>
          <w:sz w:val="20"/>
          <w:szCs w:val="20"/>
        </w:rPr>
      </w:pPr>
      <w:r w:rsidRPr="00817DED">
        <w:rPr>
          <w:rFonts w:ascii="Poppins" w:hAnsi="Poppins" w:cs="Poppins"/>
          <w:i/>
          <w:iCs/>
          <w:sz w:val="20"/>
          <w:szCs w:val="20"/>
        </w:rPr>
        <w:t xml:space="preserve">Ensure that the implementation of the </w:t>
      </w:r>
      <w:r w:rsidR="006D79F7" w:rsidRPr="00817DED">
        <w:rPr>
          <w:rFonts w:ascii="Poppins" w:hAnsi="Poppins" w:cs="Poppins"/>
          <w:sz w:val="20"/>
          <w:szCs w:val="20"/>
        </w:rPr>
        <w:t xml:space="preserve">H&amp;S </w:t>
      </w:r>
      <w:r w:rsidRPr="00817DED">
        <w:rPr>
          <w:rFonts w:ascii="Poppins" w:hAnsi="Poppins" w:cs="Poppins"/>
          <w:i/>
          <w:iCs/>
          <w:sz w:val="20"/>
          <w:szCs w:val="20"/>
        </w:rPr>
        <w:t>policy is reviewed regularly</w:t>
      </w:r>
      <w:r w:rsidR="00597A08">
        <w:rPr>
          <w:rStyle w:val="FootnoteReference"/>
          <w:rFonts w:ascii="Poppins" w:hAnsi="Poppins" w:cs="Poppins"/>
          <w:i/>
          <w:iCs/>
          <w:sz w:val="20"/>
          <w:szCs w:val="20"/>
        </w:rPr>
        <w:footnoteReference w:id="8"/>
      </w:r>
      <w:r w:rsidRPr="00817DED">
        <w:rPr>
          <w:rFonts w:ascii="Poppins" w:hAnsi="Poppins" w:cs="Poppins"/>
          <w:i/>
          <w:iCs/>
          <w:sz w:val="20"/>
          <w:szCs w:val="20"/>
        </w:rPr>
        <w:t xml:space="preserve"> and monitored for effectiveness.</w:t>
      </w:r>
    </w:p>
    <w:p w14:paraId="54AC8652" w14:textId="77777777" w:rsidR="00DE222A" w:rsidRPr="00817DED" w:rsidRDefault="00DE222A" w:rsidP="00DE222A">
      <w:pPr>
        <w:rPr>
          <w:rFonts w:ascii="Poppins" w:hAnsi="Poppins" w:cs="Poppins"/>
          <w:sz w:val="20"/>
          <w:szCs w:val="20"/>
        </w:rPr>
      </w:pPr>
    </w:p>
    <w:p w14:paraId="79A9D90B" w14:textId="16116D34" w:rsidR="00DE222A" w:rsidRPr="00817DED" w:rsidRDefault="00DE222A" w:rsidP="00747EEF">
      <w:pPr>
        <w:pStyle w:val="Style2"/>
        <w:rPr>
          <w:rFonts w:ascii="Poppins" w:hAnsi="Poppins" w:cs="Poppins"/>
          <w:sz w:val="20"/>
          <w:szCs w:val="20"/>
        </w:rPr>
      </w:pPr>
      <w:r w:rsidRPr="00817DED">
        <w:rPr>
          <w:rFonts w:ascii="Poppins" w:hAnsi="Poppins" w:cs="Poppins"/>
          <w:sz w:val="20"/>
          <w:szCs w:val="20"/>
        </w:rPr>
        <w:t>AS A MEMBER YOU HAVE A DUTY TO:</w:t>
      </w:r>
    </w:p>
    <w:p w14:paraId="03F8725C" w14:textId="77777777" w:rsidR="00DE222A" w:rsidRPr="00817DED" w:rsidRDefault="00DE222A" w:rsidP="00747EEF">
      <w:pPr>
        <w:spacing w:before="120" w:after="120"/>
        <w:rPr>
          <w:rFonts w:ascii="Poppins" w:hAnsi="Poppins" w:cs="Poppins"/>
          <w:b/>
          <w:bCs/>
          <w:color w:val="000000" w:themeColor="text1"/>
          <w:sz w:val="20"/>
          <w:szCs w:val="20"/>
        </w:rPr>
      </w:pPr>
    </w:p>
    <w:p w14:paraId="6D47F488" w14:textId="77777777" w:rsidR="00DE222A" w:rsidRPr="00817DED" w:rsidRDefault="00DE222A" w:rsidP="00747EEF">
      <w:pPr>
        <w:numPr>
          <w:ilvl w:val="0"/>
          <w:numId w:val="5"/>
        </w:numPr>
        <w:spacing w:before="120" w:after="120"/>
        <w:rPr>
          <w:rFonts w:ascii="Poppins" w:hAnsi="Poppins" w:cs="Poppins"/>
          <w:color w:val="000000" w:themeColor="text1"/>
          <w:sz w:val="20"/>
          <w:szCs w:val="20"/>
        </w:rPr>
      </w:pPr>
      <w:r w:rsidRPr="00817DED">
        <w:rPr>
          <w:rFonts w:ascii="Poppins" w:hAnsi="Poppins" w:cs="Poppins"/>
          <w:color w:val="000000" w:themeColor="text1"/>
          <w:sz w:val="20"/>
          <w:szCs w:val="20"/>
        </w:rPr>
        <w:t>Take reasonable care for your own health and safety and that of others who may be affected by what you do or not do.</w:t>
      </w:r>
    </w:p>
    <w:p w14:paraId="7C7CFFB0" w14:textId="6A253AEF" w:rsidR="00DE222A" w:rsidRPr="00817DED" w:rsidRDefault="00DE222A" w:rsidP="00747EEF">
      <w:pPr>
        <w:numPr>
          <w:ilvl w:val="0"/>
          <w:numId w:val="5"/>
        </w:numPr>
        <w:spacing w:before="120" w:after="120"/>
        <w:rPr>
          <w:rFonts w:ascii="Poppins" w:hAnsi="Poppins" w:cs="Poppins"/>
          <w:color w:val="000000" w:themeColor="text1"/>
          <w:sz w:val="20"/>
          <w:szCs w:val="20"/>
        </w:rPr>
      </w:pPr>
      <w:r w:rsidRPr="00817DED">
        <w:rPr>
          <w:rFonts w:ascii="Poppins" w:hAnsi="Poppins" w:cs="Poppins"/>
          <w:color w:val="000000" w:themeColor="text1"/>
          <w:sz w:val="20"/>
          <w:szCs w:val="20"/>
        </w:rPr>
        <w:t xml:space="preserve">Co-operate with the </w:t>
      </w:r>
      <w:r w:rsidR="0035427A" w:rsidRPr="00817DED">
        <w:rPr>
          <w:rFonts w:ascii="Poppins" w:hAnsi="Poppins" w:cs="Poppins"/>
          <w:i/>
          <w:iCs/>
          <w:color w:val="9BBB59" w:themeColor="accent3"/>
          <w:sz w:val="20"/>
          <w:szCs w:val="20"/>
        </w:rPr>
        <w:t>club/</w:t>
      </w:r>
      <w:proofErr w:type="spellStart"/>
      <w:r w:rsidR="0035427A" w:rsidRPr="00817DED">
        <w:rPr>
          <w:rFonts w:ascii="Poppins" w:hAnsi="Poppins" w:cs="Poppins"/>
          <w:i/>
          <w:iCs/>
          <w:color w:val="9BBB59" w:themeColor="accent3"/>
          <w:sz w:val="20"/>
          <w:szCs w:val="20"/>
        </w:rPr>
        <w:t>organation</w:t>
      </w:r>
      <w:proofErr w:type="spellEnd"/>
      <w:r w:rsidR="0035427A" w:rsidRPr="00817DED">
        <w:rPr>
          <w:rFonts w:ascii="Poppins" w:hAnsi="Poppins" w:cs="Poppins"/>
          <w:i/>
          <w:iCs/>
          <w:color w:val="9BBB59" w:themeColor="accent3"/>
          <w:sz w:val="20"/>
          <w:szCs w:val="20"/>
        </w:rPr>
        <w:t>/group</w:t>
      </w:r>
      <w:r w:rsidRPr="00817DED">
        <w:rPr>
          <w:rFonts w:ascii="Poppins" w:hAnsi="Poppins" w:cs="Poppins"/>
          <w:color w:val="000000" w:themeColor="text1"/>
          <w:sz w:val="20"/>
          <w:szCs w:val="20"/>
        </w:rPr>
        <w:t xml:space="preserve"> on health and safety issues.</w:t>
      </w:r>
    </w:p>
    <w:p w14:paraId="6269ED8F" w14:textId="383BC982" w:rsidR="00DE222A" w:rsidRPr="00817DED" w:rsidRDefault="00DE222A" w:rsidP="00747EEF">
      <w:pPr>
        <w:numPr>
          <w:ilvl w:val="0"/>
          <w:numId w:val="5"/>
        </w:numPr>
        <w:spacing w:before="120" w:after="120"/>
        <w:rPr>
          <w:rFonts w:ascii="Poppins" w:hAnsi="Poppins" w:cs="Poppins"/>
          <w:color w:val="000000" w:themeColor="text1"/>
          <w:sz w:val="20"/>
          <w:szCs w:val="20"/>
        </w:rPr>
      </w:pPr>
      <w:r w:rsidRPr="00817DED">
        <w:rPr>
          <w:rFonts w:ascii="Poppins" w:hAnsi="Poppins" w:cs="Poppins"/>
          <w:color w:val="000000" w:themeColor="text1"/>
          <w:sz w:val="20"/>
          <w:szCs w:val="20"/>
        </w:rPr>
        <w:t>Correctly use all equipment provided</w:t>
      </w:r>
    </w:p>
    <w:p w14:paraId="4DC39502" w14:textId="468F3835" w:rsidR="00747EEF" w:rsidRPr="00817DED" w:rsidRDefault="00747EEF" w:rsidP="00747EEF">
      <w:pPr>
        <w:pStyle w:val="ListParagraph"/>
        <w:numPr>
          <w:ilvl w:val="0"/>
          <w:numId w:val="5"/>
        </w:numPr>
        <w:spacing w:before="120" w:after="120"/>
        <w:rPr>
          <w:rFonts w:ascii="Poppins" w:hAnsi="Poppins" w:cs="Poppins"/>
          <w:color w:val="000000" w:themeColor="text1"/>
          <w:sz w:val="20"/>
          <w:szCs w:val="20"/>
        </w:rPr>
      </w:pPr>
      <w:r w:rsidRPr="00817DED">
        <w:rPr>
          <w:rFonts w:ascii="Poppins" w:hAnsi="Poppins" w:cs="Poppins"/>
          <w:color w:val="000000" w:themeColor="text1"/>
          <w:sz w:val="20"/>
          <w:szCs w:val="20"/>
        </w:rPr>
        <w:t>Undertake health and safety training when it is offered.</w:t>
      </w:r>
    </w:p>
    <w:p w14:paraId="14CB7313" w14:textId="3503DF9B" w:rsidR="00DE222A" w:rsidRPr="00817DED" w:rsidRDefault="00DE222A" w:rsidP="00747EEF">
      <w:pPr>
        <w:numPr>
          <w:ilvl w:val="0"/>
          <w:numId w:val="5"/>
        </w:numPr>
        <w:spacing w:before="120" w:after="120"/>
        <w:rPr>
          <w:rFonts w:ascii="Poppins" w:hAnsi="Poppins" w:cs="Poppins"/>
          <w:color w:val="000000" w:themeColor="text1"/>
          <w:sz w:val="20"/>
          <w:szCs w:val="20"/>
        </w:rPr>
      </w:pPr>
      <w:r w:rsidRPr="00817DED">
        <w:rPr>
          <w:rFonts w:ascii="Poppins" w:hAnsi="Poppins" w:cs="Poppins"/>
          <w:color w:val="000000" w:themeColor="text1"/>
          <w:sz w:val="20"/>
          <w:szCs w:val="20"/>
        </w:rPr>
        <w:t xml:space="preserve">Not interfere with or misuse anything provided for your health, </w:t>
      </w:r>
      <w:proofErr w:type="gramStart"/>
      <w:r w:rsidRPr="00817DED">
        <w:rPr>
          <w:rFonts w:ascii="Poppins" w:hAnsi="Poppins" w:cs="Poppins"/>
          <w:color w:val="000000" w:themeColor="text1"/>
          <w:sz w:val="20"/>
          <w:szCs w:val="20"/>
        </w:rPr>
        <w:t>safety</w:t>
      </w:r>
      <w:proofErr w:type="gramEnd"/>
      <w:r w:rsidRPr="00817DED">
        <w:rPr>
          <w:rFonts w:ascii="Poppins" w:hAnsi="Poppins" w:cs="Poppins"/>
          <w:color w:val="000000" w:themeColor="text1"/>
          <w:sz w:val="20"/>
          <w:szCs w:val="20"/>
        </w:rPr>
        <w:t xml:space="preserve"> or welfare.</w:t>
      </w:r>
    </w:p>
    <w:p w14:paraId="70A60CE1" w14:textId="52469A23" w:rsidR="00747EEF" w:rsidRPr="00817DED" w:rsidRDefault="00747EEF" w:rsidP="00747EEF">
      <w:pPr>
        <w:spacing w:before="120" w:after="120"/>
        <w:rPr>
          <w:rFonts w:ascii="Poppins" w:hAnsi="Poppins" w:cs="Poppins"/>
          <w:color w:val="00B050"/>
          <w:sz w:val="20"/>
          <w:szCs w:val="20"/>
        </w:rPr>
      </w:pPr>
      <w:r w:rsidRPr="00817DED">
        <w:rPr>
          <w:rFonts w:ascii="Poppins" w:hAnsi="Poppins" w:cs="Poppins"/>
          <w:color w:val="000000" w:themeColor="text1"/>
          <w:sz w:val="20"/>
          <w:szCs w:val="20"/>
        </w:rPr>
        <w:t xml:space="preserve">Staff must report any health and safety concern immediately </w:t>
      </w:r>
      <w:r w:rsidRPr="00817DED">
        <w:rPr>
          <w:rFonts w:ascii="Poppins" w:hAnsi="Poppins" w:cs="Poppins"/>
          <w:color w:val="00B050"/>
          <w:sz w:val="20"/>
          <w:szCs w:val="20"/>
        </w:rPr>
        <w:t xml:space="preserve">to insert name and/or position, </w:t>
      </w:r>
      <w:proofErr w:type="gramStart"/>
      <w:r w:rsidRPr="00817DED">
        <w:rPr>
          <w:rFonts w:ascii="Poppins" w:hAnsi="Poppins" w:cs="Poppins"/>
          <w:color w:val="00B050"/>
          <w:sz w:val="20"/>
          <w:szCs w:val="20"/>
        </w:rPr>
        <w:t>e.g.</w:t>
      </w:r>
      <w:proofErr w:type="gramEnd"/>
      <w:r w:rsidRPr="00817DED">
        <w:rPr>
          <w:rFonts w:ascii="Poppins" w:hAnsi="Poppins" w:cs="Poppins"/>
          <w:color w:val="00B050"/>
          <w:sz w:val="20"/>
          <w:szCs w:val="20"/>
        </w:rPr>
        <w:t xml:space="preserve"> their line manager.</w:t>
      </w:r>
    </w:p>
    <w:p w14:paraId="5C0A577F" w14:textId="77777777" w:rsidR="00DE222A" w:rsidRPr="00817DED" w:rsidRDefault="00DE222A" w:rsidP="00DE222A">
      <w:pPr>
        <w:rPr>
          <w:rFonts w:ascii="Poppins" w:hAnsi="Poppins" w:cs="Poppins"/>
          <w:color w:val="FF0000"/>
          <w:sz w:val="20"/>
          <w:szCs w:val="20"/>
        </w:rPr>
      </w:pPr>
    </w:p>
    <w:p w14:paraId="4CB9A6DC" w14:textId="77777777" w:rsidR="00747EEF" w:rsidRPr="00817DED" w:rsidRDefault="00747EEF" w:rsidP="00747EEF">
      <w:pPr>
        <w:pStyle w:val="Style2"/>
        <w:rPr>
          <w:rFonts w:ascii="Poppins" w:hAnsi="Poppins" w:cs="Poppins"/>
          <w:sz w:val="20"/>
          <w:szCs w:val="20"/>
        </w:rPr>
      </w:pPr>
      <w:r w:rsidRPr="00817DED">
        <w:rPr>
          <w:rFonts w:ascii="Poppins" w:hAnsi="Poppins" w:cs="Poppins"/>
          <w:sz w:val="20"/>
          <w:szCs w:val="20"/>
        </w:rPr>
        <w:t>Training and supervision</w:t>
      </w:r>
      <w:bookmarkStart w:id="10" w:name="_f73c75a3-71b6-4603-87ac-fcd8e95648b3"/>
      <w:bookmarkEnd w:id="10"/>
    </w:p>
    <w:p w14:paraId="09432921" w14:textId="2579B9BD" w:rsidR="00747EEF" w:rsidRPr="00817DED" w:rsidRDefault="0061326E" w:rsidP="00747EEF">
      <w:pPr>
        <w:pStyle w:val="Style1"/>
        <w:spacing w:before="120" w:after="120"/>
        <w:rPr>
          <w:rFonts w:ascii="Poppins" w:hAnsi="Poppins" w:cs="Poppins"/>
          <w:sz w:val="20"/>
          <w:szCs w:val="20"/>
        </w:rPr>
      </w:pPr>
      <w:r w:rsidRPr="00817DED">
        <w:rPr>
          <w:rFonts w:ascii="Poppins" w:hAnsi="Poppins" w:cs="Poppins"/>
          <w:color w:val="00B050"/>
          <w:sz w:val="20"/>
          <w:szCs w:val="20"/>
        </w:rPr>
        <w:t>XX</w:t>
      </w:r>
      <w:r w:rsidR="00747EEF" w:rsidRPr="00817DED">
        <w:rPr>
          <w:rFonts w:ascii="Poppins" w:hAnsi="Poppins" w:cs="Poppins"/>
          <w:sz w:val="20"/>
          <w:szCs w:val="20"/>
        </w:rPr>
        <w:t xml:space="preserve"> is committed to ensuring all staff members are competent to do their tasks and are provided with adequate training and supervision to enable them to do so.</w:t>
      </w:r>
      <w:bookmarkStart w:id="11" w:name="_2a49a579-1d94-4d41-996f-2ff60409529b"/>
      <w:bookmarkEnd w:id="11"/>
    </w:p>
    <w:p w14:paraId="708D9D58" w14:textId="55F47295" w:rsidR="00747EEF" w:rsidRPr="00817DED" w:rsidRDefault="00747EEF" w:rsidP="00747EEF">
      <w:pPr>
        <w:pStyle w:val="Style1"/>
        <w:spacing w:before="120" w:after="120"/>
        <w:rPr>
          <w:rFonts w:ascii="Poppins" w:hAnsi="Poppins" w:cs="Poppins"/>
          <w:sz w:val="20"/>
          <w:szCs w:val="20"/>
          <w:highlight w:val="yellow"/>
        </w:rPr>
      </w:pPr>
      <w:r w:rsidRPr="00817DED">
        <w:rPr>
          <w:rFonts w:ascii="Poppins" w:hAnsi="Poppins" w:cs="Poppins"/>
          <w:sz w:val="20"/>
          <w:szCs w:val="20"/>
        </w:rPr>
        <w:t xml:space="preserve">All staff will receive a health and safety induction and be provided with appropriate safety training, such as </w:t>
      </w:r>
      <w:r w:rsidRPr="00817DED">
        <w:rPr>
          <w:rStyle w:val="InsertText"/>
          <w:rFonts w:ascii="Poppins" w:hAnsi="Poppins" w:cs="Poppins"/>
          <w:color w:val="00B050"/>
          <w:sz w:val="20"/>
          <w:szCs w:val="20"/>
        </w:rPr>
        <w:t xml:space="preserve">insert details of safety training that is relevant to the employer's operations, </w:t>
      </w:r>
      <w:proofErr w:type="gramStart"/>
      <w:r w:rsidRPr="00817DED">
        <w:rPr>
          <w:rStyle w:val="InsertText"/>
          <w:rFonts w:ascii="Poppins" w:hAnsi="Poppins" w:cs="Poppins"/>
          <w:color w:val="00B050"/>
          <w:sz w:val="20"/>
          <w:szCs w:val="20"/>
        </w:rPr>
        <w:t>e.g.</w:t>
      </w:r>
      <w:proofErr w:type="gramEnd"/>
      <w:r w:rsidRPr="00817DED">
        <w:rPr>
          <w:rStyle w:val="InsertText"/>
          <w:rFonts w:ascii="Poppins" w:hAnsi="Poppins" w:cs="Poppins"/>
          <w:color w:val="00B050"/>
          <w:sz w:val="20"/>
          <w:szCs w:val="20"/>
        </w:rPr>
        <w:t xml:space="preserve"> display screen equipment/workstation, manual handling, working at height, gas safety, electrical safety, control of substances hazardous to health (COSHH), slips and trips, noise reduction, workplace transport, asbestos awareness, use of personal protective equipment</w:t>
      </w:r>
      <w:r w:rsidRPr="00817DED">
        <w:rPr>
          <w:rFonts w:ascii="Poppins" w:hAnsi="Poppins" w:cs="Poppins"/>
          <w:color w:val="00B050"/>
          <w:sz w:val="20"/>
          <w:szCs w:val="20"/>
        </w:rPr>
        <w:t>.</w:t>
      </w:r>
      <w:bookmarkStart w:id="12" w:name="_99398f64-e84e-4b9e-be5c-4bfe52bf2453"/>
      <w:bookmarkEnd w:id="12"/>
    </w:p>
    <w:p w14:paraId="17D52224" w14:textId="77777777" w:rsidR="0061326E" w:rsidRPr="00817DED" w:rsidRDefault="0061326E" w:rsidP="0061326E">
      <w:pPr>
        <w:pStyle w:val="Style2"/>
        <w:spacing w:before="120" w:after="120"/>
        <w:contextualSpacing w:val="0"/>
        <w:rPr>
          <w:rFonts w:ascii="Poppins" w:hAnsi="Poppins" w:cs="Poppins"/>
          <w:sz w:val="20"/>
          <w:szCs w:val="20"/>
        </w:rPr>
      </w:pPr>
      <w:r w:rsidRPr="00817DED">
        <w:rPr>
          <w:rFonts w:ascii="Poppins" w:hAnsi="Poppins" w:cs="Poppins"/>
          <w:sz w:val="20"/>
          <w:szCs w:val="20"/>
        </w:rPr>
        <w:t>Accidents and first aid</w:t>
      </w:r>
      <w:bookmarkStart w:id="13" w:name="_653bf1ed-9d34-444a-bf05-2cffe3cef56d"/>
      <w:bookmarkEnd w:id="13"/>
    </w:p>
    <w:p w14:paraId="668B7F97" w14:textId="3E67FFAE" w:rsidR="0061326E" w:rsidRPr="00817DED" w:rsidRDefault="0061326E" w:rsidP="0061326E">
      <w:pPr>
        <w:pStyle w:val="Style1"/>
        <w:spacing w:before="120" w:after="120"/>
        <w:rPr>
          <w:rFonts w:ascii="Poppins" w:hAnsi="Poppins" w:cs="Poppins"/>
          <w:sz w:val="20"/>
          <w:szCs w:val="20"/>
          <w:highlight w:val="yellow"/>
        </w:rPr>
      </w:pPr>
      <w:r w:rsidRPr="00817DED">
        <w:rPr>
          <w:rFonts w:ascii="Poppins" w:hAnsi="Poppins" w:cs="Poppins"/>
          <w:sz w:val="20"/>
          <w:szCs w:val="20"/>
        </w:rPr>
        <w:t xml:space="preserve">Details of first aid facilities and the names of </w:t>
      </w:r>
      <w:r w:rsidRPr="00817DED">
        <w:rPr>
          <w:rStyle w:val="AlternativeText"/>
          <w:rFonts w:ascii="Poppins" w:hAnsi="Poppins" w:cs="Poppins"/>
          <w:sz w:val="20"/>
          <w:szCs w:val="20"/>
        </w:rPr>
        <w:t>appointed</w:t>
      </w:r>
      <w:r w:rsidRPr="00817DED">
        <w:rPr>
          <w:rFonts w:ascii="Poppins" w:hAnsi="Poppins" w:cs="Poppins"/>
          <w:color w:val="00B050"/>
          <w:sz w:val="20"/>
          <w:szCs w:val="20"/>
        </w:rPr>
        <w:t xml:space="preserve"> OR </w:t>
      </w:r>
      <w:r w:rsidRPr="00817DED">
        <w:rPr>
          <w:rStyle w:val="AlternativeText"/>
          <w:rFonts w:ascii="Poppins" w:hAnsi="Poppins" w:cs="Poppins"/>
          <w:sz w:val="20"/>
          <w:szCs w:val="20"/>
        </w:rPr>
        <w:t>trained</w:t>
      </w:r>
      <w:r w:rsidRPr="00817DED">
        <w:rPr>
          <w:rFonts w:ascii="Poppins" w:hAnsi="Poppins" w:cs="Poppins"/>
          <w:sz w:val="20"/>
          <w:szCs w:val="20"/>
        </w:rPr>
        <w:t xml:space="preserve"> first aiders are </w:t>
      </w:r>
      <w:r w:rsidRPr="00817DED">
        <w:rPr>
          <w:rStyle w:val="InsertText"/>
          <w:rFonts w:ascii="Poppins" w:hAnsi="Poppins" w:cs="Poppins"/>
          <w:color w:val="00B050"/>
          <w:sz w:val="20"/>
          <w:szCs w:val="20"/>
        </w:rPr>
        <w:t>displayed on the noticeboards and available on the intranet</w:t>
      </w:r>
      <w:r w:rsidRPr="00817DED">
        <w:rPr>
          <w:rFonts w:ascii="Poppins" w:hAnsi="Poppins" w:cs="Poppins"/>
          <w:sz w:val="20"/>
          <w:szCs w:val="20"/>
        </w:rPr>
        <w:t>.</w:t>
      </w:r>
      <w:bookmarkStart w:id="14" w:name="_21a72911-fdd7-4dfa-a3d9-8a71d00add5e"/>
      <w:bookmarkEnd w:id="14"/>
    </w:p>
    <w:p w14:paraId="10AAACC2" w14:textId="46C5FD8A" w:rsidR="0061326E" w:rsidRDefault="0061326E" w:rsidP="0061326E">
      <w:pPr>
        <w:pStyle w:val="Style1"/>
        <w:spacing w:before="120" w:after="120"/>
        <w:rPr>
          <w:rFonts w:ascii="Poppins" w:hAnsi="Poppins" w:cs="Poppins"/>
          <w:sz w:val="20"/>
          <w:szCs w:val="20"/>
        </w:rPr>
      </w:pPr>
      <w:r w:rsidRPr="00817DED">
        <w:rPr>
          <w:rFonts w:ascii="Poppins" w:hAnsi="Poppins" w:cs="Poppins"/>
          <w:sz w:val="20"/>
          <w:szCs w:val="20"/>
        </w:rPr>
        <w:t xml:space="preserve">All accidents and injuries at work, however minor, should be reported to </w:t>
      </w:r>
      <w:r w:rsidRPr="00817DED">
        <w:rPr>
          <w:rStyle w:val="InsertText"/>
          <w:rFonts w:ascii="Poppins" w:hAnsi="Poppins" w:cs="Poppins"/>
          <w:i w:val="0"/>
          <w:iCs/>
          <w:color w:val="00B050"/>
          <w:sz w:val="20"/>
          <w:szCs w:val="20"/>
        </w:rPr>
        <w:t>insert name and/or position</w:t>
      </w:r>
      <w:r w:rsidRPr="00817DED">
        <w:rPr>
          <w:rFonts w:ascii="Poppins" w:hAnsi="Poppins" w:cs="Poppins"/>
          <w:i/>
          <w:iCs/>
          <w:color w:val="00B050"/>
          <w:sz w:val="20"/>
          <w:szCs w:val="20"/>
        </w:rPr>
        <w:t xml:space="preserve"> </w:t>
      </w:r>
      <w:r w:rsidRPr="00817DED">
        <w:rPr>
          <w:rFonts w:ascii="Poppins" w:hAnsi="Poppins" w:cs="Poppins"/>
          <w:sz w:val="20"/>
          <w:szCs w:val="20"/>
        </w:rPr>
        <w:t xml:space="preserve">and properly recorded in </w:t>
      </w:r>
      <w:r w:rsidRPr="00817DED">
        <w:rPr>
          <w:rFonts w:ascii="Poppins" w:hAnsi="Poppins" w:cs="Poppins"/>
          <w:color w:val="00B050"/>
          <w:sz w:val="20"/>
          <w:szCs w:val="20"/>
        </w:rPr>
        <w:t>XX</w:t>
      </w:r>
      <w:r w:rsidRPr="00817DED">
        <w:rPr>
          <w:rFonts w:ascii="Poppins" w:hAnsi="Poppins" w:cs="Poppins"/>
          <w:sz w:val="20"/>
          <w:szCs w:val="20"/>
        </w:rPr>
        <w:t xml:space="preserve">'s accident book, which is kept </w:t>
      </w:r>
      <w:r w:rsidRPr="00817DED">
        <w:rPr>
          <w:rStyle w:val="InsertText"/>
          <w:rFonts w:ascii="Poppins" w:hAnsi="Poppins" w:cs="Poppins"/>
          <w:i w:val="0"/>
          <w:iCs/>
          <w:color w:val="00B050"/>
          <w:sz w:val="20"/>
          <w:szCs w:val="20"/>
        </w:rPr>
        <w:t>in the First Aid room, by a specified person</w:t>
      </w:r>
      <w:r w:rsidRPr="00817DED">
        <w:rPr>
          <w:rFonts w:ascii="Poppins" w:hAnsi="Poppins" w:cs="Poppins"/>
          <w:sz w:val="20"/>
          <w:szCs w:val="20"/>
        </w:rPr>
        <w:t>.</w:t>
      </w:r>
      <w:bookmarkStart w:id="15" w:name="_262e28f9-9084-4220-a6f4-fb61ca3b326b"/>
      <w:bookmarkEnd w:id="15"/>
    </w:p>
    <w:p w14:paraId="349C6968" w14:textId="6F847F30" w:rsidR="003E2EA2" w:rsidRDefault="003E2EA2" w:rsidP="0061326E">
      <w:pPr>
        <w:pStyle w:val="Style1"/>
        <w:spacing w:before="120" w:after="120"/>
        <w:rPr>
          <w:rFonts w:ascii="Poppins" w:hAnsi="Poppins" w:cs="Poppins"/>
          <w:sz w:val="20"/>
          <w:szCs w:val="20"/>
        </w:rPr>
      </w:pPr>
    </w:p>
    <w:p w14:paraId="49104E6C" w14:textId="77777777" w:rsidR="003E2EA2" w:rsidRPr="00817DED" w:rsidRDefault="003E2EA2" w:rsidP="0061326E">
      <w:pPr>
        <w:pStyle w:val="Style1"/>
        <w:spacing w:before="120" w:after="120"/>
        <w:rPr>
          <w:rFonts w:ascii="Poppins" w:hAnsi="Poppins" w:cs="Poppins"/>
          <w:sz w:val="20"/>
          <w:szCs w:val="20"/>
        </w:rPr>
      </w:pPr>
    </w:p>
    <w:p w14:paraId="13CB9ACD" w14:textId="77777777" w:rsidR="00F505A7" w:rsidRPr="00817DED" w:rsidRDefault="00F505A7" w:rsidP="0061326E">
      <w:pPr>
        <w:pStyle w:val="Style1"/>
        <w:rPr>
          <w:rFonts w:ascii="Poppins" w:hAnsi="Poppins" w:cs="Poppins"/>
          <w:sz w:val="20"/>
          <w:szCs w:val="20"/>
        </w:rPr>
      </w:pPr>
    </w:p>
    <w:p w14:paraId="62E65FF0" w14:textId="77777777" w:rsidR="0061326E" w:rsidRPr="00817DED" w:rsidRDefault="0061326E" w:rsidP="0061326E">
      <w:pPr>
        <w:pStyle w:val="Style2"/>
        <w:spacing w:before="120" w:after="120"/>
        <w:contextualSpacing w:val="0"/>
        <w:rPr>
          <w:rFonts w:ascii="Poppins" w:hAnsi="Poppins" w:cs="Poppins"/>
          <w:sz w:val="20"/>
          <w:szCs w:val="20"/>
        </w:rPr>
      </w:pPr>
      <w:r w:rsidRPr="00817DED">
        <w:rPr>
          <w:rFonts w:ascii="Poppins" w:hAnsi="Poppins" w:cs="Poppins"/>
          <w:sz w:val="20"/>
          <w:szCs w:val="20"/>
        </w:rPr>
        <w:t>Fire safety and emergency procedures</w:t>
      </w:r>
      <w:bookmarkStart w:id="16" w:name="_42d79dd6-927f-45e5-9c57-6799501aaf10"/>
      <w:bookmarkEnd w:id="16"/>
    </w:p>
    <w:p w14:paraId="3AFB7119" w14:textId="42B5E1D1" w:rsidR="0061326E" w:rsidRPr="00817DED" w:rsidRDefault="0061326E" w:rsidP="0061326E">
      <w:pPr>
        <w:pStyle w:val="Style1"/>
        <w:spacing w:before="120" w:after="120"/>
        <w:rPr>
          <w:rFonts w:ascii="Poppins" w:hAnsi="Poppins" w:cs="Poppins"/>
          <w:sz w:val="20"/>
          <w:szCs w:val="20"/>
        </w:rPr>
      </w:pPr>
      <w:r w:rsidRPr="00817DED">
        <w:rPr>
          <w:rFonts w:ascii="Poppins" w:hAnsi="Poppins" w:cs="Poppins"/>
          <w:sz w:val="20"/>
          <w:szCs w:val="20"/>
        </w:rPr>
        <w:t xml:space="preserve">All staff should familiarise themselves with </w:t>
      </w:r>
      <w:r w:rsidRPr="00817DED">
        <w:rPr>
          <w:rStyle w:val="BodyDefinitionTerm"/>
          <w:rFonts w:ascii="Poppins" w:hAnsi="Poppins" w:cs="Poppins"/>
          <w:sz w:val="20"/>
          <w:szCs w:val="20"/>
        </w:rPr>
        <w:t xml:space="preserve">the </w:t>
      </w:r>
      <w:r w:rsidRPr="00817DED">
        <w:rPr>
          <w:rFonts w:ascii="Poppins" w:hAnsi="Poppins" w:cs="Poppins"/>
          <w:color w:val="00B050"/>
          <w:sz w:val="20"/>
          <w:szCs w:val="20"/>
        </w:rPr>
        <w:t>XX</w:t>
      </w:r>
      <w:r w:rsidRPr="00817DED">
        <w:rPr>
          <w:rFonts w:ascii="Poppins" w:hAnsi="Poppins" w:cs="Poppins"/>
          <w:sz w:val="20"/>
          <w:szCs w:val="20"/>
        </w:rPr>
        <w:t>'s fire safety and emergency procedures, which are displayed on noticeboards and near fire exits.</w:t>
      </w:r>
      <w:bookmarkStart w:id="17" w:name="_6995a6d4-a149-4301-9ea5-5cf2fa8895d6"/>
      <w:bookmarkEnd w:id="17"/>
    </w:p>
    <w:p w14:paraId="04FE6106" w14:textId="11BC160B" w:rsidR="00DE222A" w:rsidRPr="00817DED" w:rsidRDefault="00DE222A" w:rsidP="00DE222A">
      <w:pPr>
        <w:rPr>
          <w:rFonts w:ascii="Poppins" w:hAnsi="Poppins" w:cs="Poppins"/>
          <w:color w:val="FF0000"/>
          <w:sz w:val="20"/>
          <w:szCs w:val="20"/>
        </w:rPr>
      </w:pPr>
    </w:p>
    <w:p w14:paraId="5821FF7D" w14:textId="77777777" w:rsidR="0061326E" w:rsidRPr="00817DED" w:rsidRDefault="0061326E" w:rsidP="0061326E">
      <w:pPr>
        <w:pStyle w:val="Style2"/>
        <w:rPr>
          <w:rFonts w:ascii="Poppins" w:hAnsi="Poppins" w:cs="Poppins"/>
          <w:sz w:val="20"/>
          <w:szCs w:val="20"/>
        </w:rPr>
      </w:pPr>
      <w:r w:rsidRPr="00817DED">
        <w:rPr>
          <w:rFonts w:ascii="Poppins" w:hAnsi="Poppins" w:cs="Poppins"/>
          <w:sz w:val="20"/>
          <w:szCs w:val="20"/>
        </w:rPr>
        <w:t>Reporting concerns</w:t>
      </w:r>
      <w:bookmarkStart w:id="18" w:name="_6cc7a5dd-84d9-4900-b801-17440b65ab55"/>
      <w:bookmarkEnd w:id="18"/>
    </w:p>
    <w:p w14:paraId="2B533F98" w14:textId="0E3AC79F" w:rsidR="0061326E" w:rsidRPr="00817DED" w:rsidRDefault="0061326E" w:rsidP="0061326E">
      <w:pPr>
        <w:pStyle w:val="Style1"/>
        <w:spacing w:before="120" w:after="120"/>
        <w:rPr>
          <w:rFonts w:ascii="Poppins" w:hAnsi="Poppins" w:cs="Poppins"/>
          <w:sz w:val="20"/>
          <w:szCs w:val="20"/>
        </w:rPr>
      </w:pPr>
      <w:r w:rsidRPr="00817DED">
        <w:rPr>
          <w:rFonts w:ascii="Poppins" w:hAnsi="Poppins" w:cs="Poppins"/>
          <w:sz w:val="20"/>
          <w:szCs w:val="20"/>
        </w:rPr>
        <w:t xml:space="preserve">Staff are encouraged to make further suggestions in relation to </w:t>
      </w:r>
      <w:r w:rsidRPr="00817DED">
        <w:rPr>
          <w:rStyle w:val="BodyDefinitionTerm"/>
          <w:rFonts w:ascii="Poppins" w:hAnsi="Poppins" w:cs="Poppins"/>
          <w:sz w:val="20"/>
          <w:szCs w:val="20"/>
        </w:rPr>
        <w:t xml:space="preserve">the </w:t>
      </w:r>
      <w:r w:rsidRPr="00817DED">
        <w:rPr>
          <w:rFonts w:ascii="Poppins" w:hAnsi="Poppins" w:cs="Poppins"/>
          <w:color w:val="00B050"/>
          <w:sz w:val="20"/>
          <w:szCs w:val="20"/>
        </w:rPr>
        <w:t>XX</w:t>
      </w:r>
      <w:r w:rsidRPr="00817DED">
        <w:rPr>
          <w:rFonts w:ascii="Poppins" w:hAnsi="Poppins" w:cs="Poppins"/>
          <w:sz w:val="20"/>
          <w:szCs w:val="20"/>
        </w:rPr>
        <w:t xml:space="preserve">'s health and safety and working procedures or other initiatives we could undertake. If you have a suggestion, you should contact </w:t>
      </w:r>
      <w:r w:rsidRPr="00817DED">
        <w:rPr>
          <w:rStyle w:val="InsertText"/>
          <w:rFonts w:ascii="Poppins" w:hAnsi="Poppins" w:cs="Poppins"/>
          <w:color w:val="00B050"/>
          <w:sz w:val="20"/>
          <w:szCs w:val="20"/>
        </w:rPr>
        <w:t>your safety representative/representative of workplace safety</w:t>
      </w:r>
      <w:r w:rsidRPr="00817DED">
        <w:rPr>
          <w:rFonts w:ascii="Poppins" w:hAnsi="Poppins" w:cs="Poppins"/>
          <w:sz w:val="20"/>
          <w:szCs w:val="20"/>
        </w:rPr>
        <w:t>.</w:t>
      </w:r>
      <w:bookmarkStart w:id="19" w:name="_2ef53b4a-97a8-4ff4-b68b-1b91f80541a7"/>
      <w:bookmarkEnd w:id="19"/>
    </w:p>
    <w:p w14:paraId="33BB7440" w14:textId="6AA5A4D5" w:rsidR="0061326E" w:rsidRPr="00817DED" w:rsidRDefault="0061326E" w:rsidP="0061326E">
      <w:pPr>
        <w:pStyle w:val="Style1"/>
        <w:spacing w:before="120" w:after="120"/>
        <w:rPr>
          <w:rFonts w:ascii="Poppins" w:hAnsi="Poppins" w:cs="Poppins"/>
          <w:sz w:val="20"/>
          <w:szCs w:val="20"/>
        </w:rPr>
      </w:pPr>
      <w:r w:rsidRPr="00817DED">
        <w:rPr>
          <w:rFonts w:ascii="Poppins" w:hAnsi="Poppins" w:cs="Poppins"/>
          <w:color w:val="00B050"/>
          <w:sz w:val="20"/>
          <w:szCs w:val="20"/>
        </w:rPr>
        <w:t xml:space="preserve">XX </w:t>
      </w:r>
      <w:r w:rsidRPr="00817DED">
        <w:rPr>
          <w:rFonts w:ascii="Poppins" w:hAnsi="Poppins" w:cs="Poppins"/>
          <w:sz w:val="20"/>
          <w:szCs w:val="20"/>
        </w:rPr>
        <w:t xml:space="preserve">is fully committed to the highest possible standards of openness, </w:t>
      </w:r>
      <w:proofErr w:type="gramStart"/>
      <w:r w:rsidRPr="00817DED">
        <w:rPr>
          <w:rFonts w:ascii="Poppins" w:hAnsi="Poppins" w:cs="Poppins"/>
          <w:sz w:val="20"/>
          <w:szCs w:val="20"/>
        </w:rPr>
        <w:t>honesty</w:t>
      </w:r>
      <w:proofErr w:type="gramEnd"/>
      <w:r w:rsidRPr="00817DED">
        <w:rPr>
          <w:rFonts w:ascii="Poppins" w:hAnsi="Poppins" w:cs="Poppins"/>
          <w:sz w:val="20"/>
          <w:szCs w:val="20"/>
        </w:rPr>
        <w:t xml:space="preserve"> and accountability. In line with that commitment, and in accordance with our</w:t>
      </w:r>
      <w:r w:rsidRPr="00817DED">
        <w:rPr>
          <w:rStyle w:val="InsertText"/>
          <w:rFonts w:ascii="Poppins" w:hAnsi="Poppins" w:cs="Poppins"/>
          <w:sz w:val="20"/>
          <w:szCs w:val="20"/>
        </w:rPr>
        <w:t xml:space="preserve"> </w:t>
      </w:r>
      <w:r w:rsidRPr="00817DED">
        <w:rPr>
          <w:rStyle w:val="InsertText"/>
          <w:rFonts w:ascii="Poppins" w:hAnsi="Poppins" w:cs="Poppins"/>
          <w:color w:val="00B050"/>
          <w:sz w:val="20"/>
          <w:szCs w:val="20"/>
        </w:rPr>
        <w:t>Whistleblowing policy</w:t>
      </w:r>
      <w:r w:rsidRPr="00817DED">
        <w:rPr>
          <w:rFonts w:ascii="Poppins" w:hAnsi="Poppins" w:cs="Poppins"/>
          <w:sz w:val="20"/>
          <w:szCs w:val="20"/>
        </w:rPr>
        <w:t xml:space="preserve">, </w:t>
      </w:r>
      <w:r w:rsidRPr="00817DED">
        <w:rPr>
          <w:rFonts w:ascii="Poppins" w:hAnsi="Poppins" w:cs="Poppins"/>
          <w:color w:val="00B050"/>
          <w:sz w:val="20"/>
          <w:szCs w:val="20"/>
        </w:rPr>
        <w:t xml:space="preserve">XX </w:t>
      </w:r>
      <w:r w:rsidRPr="00817DED">
        <w:rPr>
          <w:rFonts w:ascii="Poppins" w:hAnsi="Poppins" w:cs="Poppins"/>
          <w:sz w:val="20"/>
          <w:szCs w:val="20"/>
        </w:rPr>
        <w:t xml:space="preserve">actively encourages any staff member who has serious concerns about health and safety issues, to voice those concerns openly as described above. Alternatively, </w:t>
      </w:r>
      <w:r w:rsidRPr="00817DED">
        <w:rPr>
          <w:rFonts w:ascii="Poppins" w:hAnsi="Poppins" w:cs="Poppins"/>
          <w:color w:val="00B050"/>
          <w:sz w:val="20"/>
          <w:szCs w:val="20"/>
        </w:rPr>
        <w:t xml:space="preserve">our </w:t>
      </w:r>
      <w:r w:rsidRPr="00817DED">
        <w:rPr>
          <w:rStyle w:val="InsertText"/>
          <w:rFonts w:ascii="Poppins" w:hAnsi="Poppins" w:cs="Poppins"/>
          <w:color w:val="00B050"/>
          <w:sz w:val="20"/>
          <w:szCs w:val="20"/>
        </w:rPr>
        <w:t>Whistleblowing policy</w:t>
      </w:r>
      <w:r w:rsidRPr="00817DED">
        <w:rPr>
          <w:rFonts w:ascii="Poppins" w:hAnsi="Poppins" w:cs="Poppins"/>
          <w:color w:val="00B050"/>
          <w:sz w:val="20"/>
          <w:szCs w:val="20"/>
        </w:rPr>
        <w:t xml:space="preserve"> </w:t>
      </w:r>
      <w:r w:rsidRPr="00817DED">
        <w:rPr>
          <w:rFonts w:ascii="Poppins" w:hAnsi="Poppins" w:cs="Poppins"/>
          <w:sz w:val="20"/>
          <w:szCs w:val="20"/>
        </w:rPr>
        <w:t xml:space="preserve">can be found at </w:t>
      </w:r>
      <w:r w:rsidRPr="00817DED">
        <w:rPr>
          <w:rStyle w:val="InsertText"/>
          <w:rFonts w:ascii="Poppins" w:hAnsi="Poppins" w:cs="Poppins"/>
          <w:color w:val="00B050"/>
          <w:sz w:val="20"/>
          <w:szCs w:val="20"/>
        </w:rPr>
        <w:t>on the staff intranet</w:t>
      </w:r>
      <w:r w:rsidRPr="00817DED">
        <w:rPr>
          <w:rFonts w:ascii="Poppins" w:hAnsi="Poppins" w:cs="Poppins"/>
          <w:color w:val="00B050"/>
          <w:sz w:val="20"/>
          <w:szCs w:val="20"/>
        </w:rPr>
        <w:t>.</w:t>
      </w:r>
      <w:bookmarkStart w:id="20" w:name="_0f6a8ea5-e8a6-486c-955e-0aaa3086a4f7"/>
      <w:bookmarkEnd w:id="20"/>
    </w:p>
    <w:p w14:paraId="39678069" w14:textId="67771980" w:rsidR="0061326E" w:rsidRPr="00817DED" w:rsidRDefault="0061326E" w:rsidP="0061326E">
      <w:pPr>
        <w:pStyle w:val="Style2"/>
        <w:rPr>
          <w:rFonts w:ascii="Poppins" w:hAnsi="Poppins" w:cs="Poppins"/>
          <w:sz w:val="20"/>
          <w:szCs w:val="20"/>
        </w:rPr>
      </w:pPr>
      <w:r w:rsidRPr="00817DED">
        <w:rPr>
          <w:rFonts w:ascii="Poppins" w:hAnsi="Poppins" w:cs="Poppins"/>
          <w:sz w:val="20"/>
          <w:szCs w:val="20"/>
        </w:rPr>
        <w:t>Review</w:t>
      </w:r>
      <w:bookmarkStart w:id="21" w:name="_bc77407e-8cf3-4f48-86a6-186ad968e590"/>
      <w:bookmarkEnd w:id="21"/>
    </w:p>
    <w:p w14:paraId="5F1A37B6" w14:textId="77777777" w:rsidR="0061326E" w:rsidRPr="00817DED" w:rsidRDefault="0061326E" w:rsidP="0061326E">
      <w:pPr>
        <w:pStyle w:val="Style1"/>
        <w:rPr>
          <w:rFonts w:ascii="Poppins" w:hAnsi="Poppins" w:cs="Poppins"/>
          <w:sz w:val="20"/>
          <w:szCs w:val="20"/>
        </w:rPr>
      </w:pPr>
    </w:p>
    <w:p w14:paraId="52B608B8" w14:textId="4E12065A" w:rsidR="0061326E" w:rsidRPr="00817DED" w:rsidRDefault="0061326E" w:rsidP="0061326E">
      <w:pPr>
        <w:pStyle w:val="Style1"/>
        <w:rPr>
          <w:rFonts w:ascii="Poppins" w:hAnsi="Poppins" w:cs="Poppins"/>
          <w:sz w:val="20"/>
          <w:szCs w:val="20"/>
        </w:rPr>
      </w:pPr>
      <w:r w:rsidRPr="00817DED">
        <w:rPr>
          <w:rFonts w:ascii="Poppins" w:hAnsi="Poppins" w:cs="Poppins"/>
          <w:color w:val="00B050"/>
          <w:sz w:val="20"/>
          <w:szCs w:val="20"/>
        </w:rPr>
        <w:t xml:space="preserve">XX </w:t>
      </w:r>
      <w:r w:rsidRPr="00817DED">
        <w:rPr>
          <w:rFonts w:ascii="Poppins" w:hAnsi="Poppins" w:cs="Poppins"/>
          <w:sz w:val="20"/>
          <w:szCs w:val="20"/>
        </w:rPr>
        <w:t xml:space="preserve">is committed to ensuring our policy remains effective. As part of our ongoing commitment, this policy is reviewed by </w:t>
      </w:r>
      <w:r w:rsidRPr="00817DED">
        <w:rPr>
          <w:rStyle w:val="InsertText"/>
          <w:rFonts w:ascii="Poppins" w:hAnsi="Poppins" w:cs="Poppins"/>
          <w:color w:val="00B050"/>
          <w:sz w:val="20"/>
          <w:szCs w:val="20"/>
        </w:rPr>
        <w:t>insert name of person, team of people</w:t>
      </w:r>
      <w:r w:rsidRPr="00817DED">
        <w:rPr>
          <w:rFonts w:ascii="Poppins" w:hAnsi="Poppins" w:cs="Poppins"/>
          <w:sz w:val="20"/>
          <w:szCs w:val="20"/>
        </w:rPr>
        <w:t xml:space="preserve"> at least </w:t>
      </w:r>
      <w:r w:rsidRPr="00817DED">
        <w:rPr>
          <w:rStyle w:val="InsertText"/>
          <w:rFonts w:ascii="Poppins" w:hAnsi="Poppins" w:cs="Poppins"/>
          <w:color w:val="00B050"/>
          <w:sz w:val="20"/>
          <w:szCs w:val="20"/>
        </w:rPr>
        <w:t>annually</w:t>
      </w:r>
      <w:r w:rsidRPr="00817DED">
        <w:rPr>
          <w:rFonts w:ascii="Poppins" w:hAnsi="Poppins" w:cs="Poppins"/>
          <w:color w:val="00B050"/>
          <w:sz w:val="20"/>
          <w:szCs w:val="20"/>
        </w:rPr>
        <w:t xml:space="preserve"> </w:t>
      </w:r>
      <w:r w:rsidRPr="00817DED">
        <w:rPr>
          <w:rFonts w:ascii="Poppins" w:hAnsi="Poppins" w:cs="Poppins"/>
          <w:sz w:val="20"/>
          <w:szCs w:val="20"/>
        </w:rPr>
        <w:t>to verify it is in effective operation. Records of the reviews are maintained, and any necessary amendments are made to the policy as appropriate.</w:t>
      </w:r>
      <w:bookmarkStart w:id="22" w:name="_e05699fd-21bf-4e80-86e6-d168e3d773e5"/>
      <w:bookmarkEnd w:id="22"/>
    </w:p>
    <w:p w14:paraId="0E8D271B" w14:textId="77777777" w:rsidR="0061326E" w:rsidRPr="00817DED" w:rsidRDefault="0061326E" w:rsidP="00DE222A">
      <w:pPr>
        <w:rPr>
          <w:rFonts w:ascii="Poppins" w:hAnsi="Poppins" w:cs="Poppins"/>
          <w:color w:val="FF0000"/>
          <w:sz w:val="20"/>
          <w:szCs w:val="20"/>
        </w:rPr>
      </w:pPr>
    </w:p>
    <w:p w14:paraId="0E0EE1E3" w14:textId="6FD397D4" w:rsidR="006D79F7" w:rsidRPr="00817DED" w:rsidRDefault="006D79F7">
      <w:pPr>
        <w:rPr>
          <w:rFonts w:ascii="Poppins" w:hAnsi="Poppins" w:cs="Poppins"/>
          <w:b/>
          <w:bCs/>
          <w:color w:val="00B050"/>
          <w:sz w:val="20"/>
          <w:szCs w:val="20"/>
        </w:rPr>
      </w:pPr>
    </w:p>
    <w:p w14:paraId="2DDCDFA6" w14:textId="248A94B9" w:rsidR="00DE222A" w:rsidRPr="00817DED" w:rsidRDefault="00DE222A" w:rsidP="00DE222A">
      <w:pPr>
        <w:rPr>
          <w:rFonts w:ascii="Poppins" w:hAnsi="Poppins" w:cs="Poppins"/>
          <w:color w:val="00B050"/>
          <w:sz w:val="20"/>
          <w:szCs w:val="20"/>
        </w:rPr>
      </w:pPr>
      <w:r w:rsidRPr="00817DED">
        <w:rPr>
          <w:rFonts w:ascii="Poppins" w:hAnsi="Poppins" w:cs="Poppins"/>
          <w:b/>
          <w:bCs/>
          <w:color w:val="00B050"/>
          <w:sz w:val="20"/>
          <w:szCs w:val="20"/>
        </w:rPr>
        <w:t xml:space="preserve">HEALTH AND SAFETY OFFICER: </w:t>
      </w:r>
      <w:r w:rsidRPr="00817DED">
        <w:rPr>
          <w:rFonts w:ascii="Poppins" w:hAnsi="Poppins" w:cs="Poppins"/>
          <w:color w:val="00B050"/>
          <w:sz w:val="20"/>
          <w:szCs w:val="20"/>
        </w:rPr>
        <w:t>……………………………………………………………………………</w:t>
      </w:r>
    </w:p>
    <w:p w14:paraId="0D7CAD30" w14:textId="77777777" w:rsidR="00DE222A" w:rsidRPr="00817DED" w:rsidRDefault="00DE222A" w:rsidP="00DE222A">
      <w:pPr>
        <w:rPr>
          <w:rFonts w:ascii="Poppins" w:hAnsi="Poppins" w:cs="Poppins"/>
          <w:color w:val="FF0000"/>
          <w:sz w:val="20"/>
          <w:szCs w:val="20"/>
        </w:rPr>
      </w:pPr>
    </w:p>
    <w:p w14:paraId="030CC1AA" w14:textId="77777777" w:rsidR="00DE222A" w:rsidRPr="00817DED" w:rsidRDefault="00DE222A" w:rsidP="00DE222A">
      <w:pPr>
        <w:rPr>
          <w:rFonts w:ascii="Poppins" w:hAnsi="Poppins" w:cs="Poppins"/>
          <w:color w:val="00B050"/>
          <w:sz w:val="20"/>
          <w:szCs w:val="20"/>
        </w:rPr>
      </w:pPr>
      <w:r w:rsidRPr="00817DED">
        <w:rPr>
          <w:rFonts w:ascii="Poppins" w:hAnsi="Poppins" w:cs="Poppins"/>
          <w:b/>
          <w:bCs/>
          <w:color w:val="00B050"/>
          <w:sz w:val="20"/>
          <w:szCs w:val="20"/>
        </w:rPr>
        <w:t>FIRST AID:</w:t>
      </w:r>
      <w:r w:rsidRPr="00817DED">
        <w:rPr>
          <w:rFonts w:ascii="Poppins" w:hAnsi="Poppins" w:cs="Poppins"/>
          <w:b/>
          <w:bCs/>
          <w:color w:val="00B050"/>
          <w:sz w:val="20"/>
          <w:szCs w:val="20"/>
        </w:rPr>
        <w:tab/>
      </w:r>
      <w:r w:rsidRPr="00817DED">
        <w:rPr>
          <w:rFonts w:ascii="Poppins" w:hAnsi="Poppins" w:cs="Poppins"/>
          <w:color w:val="00B050"/>
          <w:sz w:val="20"/>
          <w:szCs w:val="20"/>
        </w:rPr>
        <w:t>Location of first aid facilities: ……………………………………………………………………</w:t>
      </w:r>
      <w:proofErr w:type="gramStart"/>
      <w:r w:rsidRPr="00817DED">
        <w:rPr>
          <w:rFonts w:ascii="Poppins" w:hAnsi="Poppins" w:cs="Poppins"/>
          <w:color w:val="00B050"/>
          <w:sz w:val="20"/>
          <w:szCs w:val="20"/>
        </w:rPr>
        <w:t>…..</w:t>
      </w:r>
      <w:proofErr w:type="gramEnd"/>
    </w:p>
    <w:p w14:paraId="1B6E4537" w14:textId="77777777" w:rsidR="00DE222A" w:rsidRPr="00817DED" w:rsidRDefault="00DE222A" w:rsidP="00DE222A">
      <w:pPr>
        <w:rPr>
          <w:rFonts w:ascii="Poppins" w:hAnsi="Poppins" w:cs="Poppins"/>
          <w:color w:val="00B050"/>
          <w:sz w:val="20"/>
          <w:szCs w:val="20"/>
        </w:rPr>
      </w:pPr>
    </w:p>
    <w:p w14:paraId="70621A22" w14:textId="77777777" w:rsidR="00DE222A" w:rsidRPr="00817DED" w:rsidRDefault="00DE222A" w:rsidP="00DE222A">
      <w:pPr>
        <w:rPr>
          <w:rFonts w:ascii="Poppins" w:hAnsi="Poppins" w:cs="Poppins"/>
          <w:color w:val="00B050"/>
          <w:sz w:val="20"/>
          <w:szCs w:val="20"/>
        </w:rPr>
      </w:pPr>
      <w:r w:rsidRPr="00817DED">
        <w:rPr>
          <w:rFonts w:ascii="Poppins" w:hAnsi="Poppins" w:cs="Poppins"/>
          <w:color w:val="00B050"/>
          <w:sz w:val="20"/>
          <w:szCs w:val="20"/>
        </w:rPr>
        <w:tab/>
      </w:r>
      <w:r w:rsidRPr="00817DED">
        <w:rPr>
          <w:rFonts w:ascii="Poppins" w:hAnsi="Poppins" w:cs="Poppins"/>
          <w:color w:val="00B050"/>
          <w:sz w:val="20"/>
          <w:szCs w:val="20"/>
        </w:rPr>
        <w:tab/>
      </w:r>
      <w:r w:rsidR="0021415F" w:rsidRPr="00817DED">
        <w:rPr>
          <w:rFonts w:ascii="Poppins" w:hAnsi="Poppins" w:cs="Poppins"/>
          <w:color w:val="00B050"/>
          <w:sz w:val="20"/>
          <w:szCs w:val="20"/>
        </w:rPr>
        <w:t>Location of telephones: ………………………………………………………………………………….</w:t>
      </w:r>
    </w:p>
    <w:p w14:paraId="7E91824F" w14:textId="77777777" w:rsidR="0021415F" w:rsidRPr="00817DED" w:rsidRDefault="0021415F" w:rsidP="00DE222A">
      <w:pPr>
        <w:rPr>
          <w:rFonts w:ascii="Poppins" w:hAnsi="Poppins" w:cs="Poppins"/>
          <w:color w:val="00B050"/>
          <w:sz w:val="20"/>
          <w:szCs w:val="20"/>
        </w:rPr>
      </w:pPr>
    </w:p>
    <w:p w14:paraId="2F41098F" w14:textId="536CED01" w:rsidR="00F505A7" w:rsidRPr="00817DED" w:rsidRDefault="0021415F" w:rsidP="00DE222A">
      <w:pPr>
        <w:rPr>
          <w:rFonts w:ascii="Poppins" w:hAnsi="Poppins" w:cs="Poppins"/>
          <w:b/>
          <w:bCs/>
          <w:color w:val="00B050"/>
          <w:sz w:val="20"/>
          <w:szCs w:val="20"/>
        </w:rPr>
      </w:pPr>
      <w:r w:rsidRPr="00817DED">
        <w:rPr>
          <w:rFonts w:ascii="Poppins" w:hAnsi="Poppins" w:cs="Poppins"/>
          <w:b/>
          <w:bCs/>
          <w:color w:val="00B050"/>
          <w:sz w:val="20"/>
          <w:szCs w:val="20"/>
        </w:rPr>
        <w:t>QUALIFIED FIRST AIDERS</w:t>
      </w:r>
      <w:r w:rsidR="00F02126">
        <w:rPr>
          <w:rStyle w:val="FootnoteReference"/>
          <w:rFonts w:ascii="Poppins" w:hAnsi="Poppins" w:cs="Poppins"/>
          <w:b/>
          <w:bCs/>
          <w:color w:val="00B050"/>
          <w:sz w:val="20"/>
          <w:szCs w:val="20"/>
        </w:rPr>
        <w:footnoteReference w:id="9"/>
      </w:r>
      <w:r w:rsidRPr="00817DED">
        <w:rPr>
          <w:rFonts w:ascii="Poppins" w:hAnsi="Poppins" w:cs="Poppins"/>
          <w:b/>
          <w:bCs/>
          <w:color w:val="00B050"/>
          <w:sz w:val="20"/>
          <w:szCs w:val="20"/>
        </w:rPr>
        <w:t>:</w:t>
      </w:r>
      <w:r w:rsidRPr="00817DED">
        <w:rPr>
          <w:rFonts w:ascii="Poppins" w:hAnsi="Poppins" w:cs="Poppins"/>
          <w:b/>
          <w:bCs/>
          <w:color w:val="00B050"/>
          <w:sz w:val="20"/>
          <w:szCs w:val="20"/>
        </w:rPr>
        <w:tab/>
      </w:r>
    </w:p>
    <w:p w14:paraId="6D188C56" w14:textId="77777777" w:rsidR="00F505A7" w:rsidRPr="00817DED" w:rsidRDefault="00F505A7" w:rsidP="00DE222A">
      <w:pPr>
        <w:rPr>
          <w:rFonts w:ascii="Poppins" w:hAnsi="Poppins" w:cs="Poppins"/>
          <w:b/>
          <w:bCs/>
          <w:color w:val="00B050"/>
          <w:sz w:val="20"/>
          <w:szCs w:val="20"/>
        </w:rPr>
      </w:pPr>
    </w:p>
    <w:p w14:paraId="61CCB3D4" w14:textId="77777777" w:rsidR="0021415F" w:rsidRPr="00817DED" w:rsidRDefault="0021415F" w:rsidP="00DE222A">
      <w:pPr>
        <w:rPr>
          <w:rFonts w:ascii="Poppins" w:hAnsi="Poppins" w:cs="Poppins"/>
          <w:b/>
          <w:bCs/>
          <w:color w:val="00B050"/>
          <w:sz w:val="20"/>
          <w:szCs w:val="20"/>
        </w:rPr>
      </w:pPr>
      <w:r w:rsidRPr="00817DED">
        <w:rPr>
          <w:rFonts w:ascii="Poppins" w:hAnsi="Poppins" w:cs="Poppins"/>
          <w:b/>
          <w:bCs/>
          <w:color w:val="00B050"/>
          <w:sz w:val="20"/>
          <w:szCs w:val="20"/>
        </w:rPr>
        <w:t>1</w:t>
      </w:r>
      <w:r w:rsidRPr="00817DED">
        <w:rPr>
          <w:rFonts w:ascii="Poppins" w:hAnsi="Poppins" w:cs="Poppins"/>
          <w:color w:val="00B050"/>
          <w:sz w:val="20"/>
          <w:szCs w:val="20"/>
        </w:rPr>
        <w:t>……………………………………………………………………………</w:t>
      </w:r>
      <w:proofErr w:type="gramStart"/>
      <w:r w:rsidRPr="00817DED">
        <w:rPr>
          <w:rFonts w:ascii="Poppins" w:hAnsi="Poppins" w:cs="Poppins"/>
          <w:color w:val="00B050"/>
          <w:sz w:val="20"/>
          <w:szCs w:val="20"/>
        </w:rPr>
        <w:t>…..</w:t>
      </w:r>
      <w:proofErr w:type="gramEnd"/>
    </w:p>
    <w:p w14:paraId="051BBE23" w14:textId="77777777" w:rsidR="0021415F" w:rsidRPr="00817DED" w:rsidRDefault="0021415F" w:rsidP="00DE222A">
      <w:pPr>
        <w:rPr>
          <w:rFonts w:ascii="Poppins" w:hAnsi="Poppins" w:cs="Poppins"/>
          <w:color w:val="00B050"/>
          <w:sz w:val="20"/>
          <w:szCs w:val="20"/>
        </w:rPr>
      </w:pPr>
    </w:p>
    <w:p w14:paraId="1459EA55" w14:textId="77777777" w:rsidR="0021415F" w:rsidRPr="00817DED" w:rsidRDefault="0021415F" w:rsidP="00DE222A">
      <w:pPr>
        <w:rPr>
          <w:rFonts w:ascii="Poppins" w:hAnsi="Poppins" w:cs="Poppins"/>
          <w:color w:val="00B050"/>
          <w:sz w:val="20"/>
          <w:szCs w:val="20"/>
        </w:rPr>
      </w:pPr>
      <w:r w:rsidRPr="00817DED">
        <w:rPr>
          <w:rFonts w:ascii="Poppins" w:hAnsi="Poppins" w:cs="Poppins"/>
          <w:b/>
          <w:bCs/>
          <w:color w:val="00B050"/>
          <w:sz w:val="20"/>
          <w:szCs w:val="20"/>
        </w:rPr>
        <w:t xml:space="preserve">2.  </w:t>
      </w:r>
      <w:r w:rsidRPr="00817DED">
        <w:rPr>
          <w:rFonts w:ascii="Poppins" w:hAnsi="Poppins" w:cs="Poppins"/>
          <w:color w:val="00B050"/>
          <w:sz w:val="20"/>
          <w:szCs w:val="20"/>
        </w:rPr>
        <w:t>……………………………………………………………………………</w:t>
      </w:r>
      <w:proofErr w:type="gramStart"/>
      <w:r w:rsidRPr="00817DED">
        <w:rPr>
          <w:rFonts w:ascii="Poppins" w:hAnsi="Poppins" w:cs="Poppins"/>
          <w:color w:val="00B050"/>
          <w:sz w:val="20"/>
          <w:szCs w:val="20"/>
        </w:rPr>
        <w:t>…..</w:t>
      </w:r>
      <w:proofErr w:type="gramEnd"/>
    </w:p>
    <w:p w14:paraId="587F7966" w14:textId="77777777" w:rsidR="00DE222A" w:rsidRPr="00817DED" w:rsidRDefault="0021415F" w:rsidP="00DE222A">
      <w:pPr>
        <w:rPr>
          <w:rFonts w:ascii="Poppins" w:hAnsi="Poppins" w:cs="Poppins"/>
          <w:color w:val="00B050"/>
          <w:sz w:val="20"/>
          <w:szCs w:val="20"/>
        </w:rPr>
      </w:pPr>
      <w:r w:rsidRPr="00817DED">
        <w:rPr>
          <w:rFonts w:ascii="Poppins" w:hAnsi="Poppins" w:cs="Poppins"/>
          <w:color w:val="00B050"/>
          <w:sz w:val="20"/>
          <w:szCs w:val="20"/>
        </w:rPr>
        <w:tab/>
      </w:r>
      <w:r w:rsidRPr="00817DED">
        <w:rPr>
          <w:rFonts w:ascii="Poppins" w:hAnsi="Poppins" w:cs="Poppins"/>
          <w:color w:val="00B050"/>
          <w:sz w:val="20"/>
          <w:szCs w:val="20"/>
        </w:rPr>
        <w:tab/>
      </w:r>
      <w:r w:rsidRPr="00817DED">
        <w:rPr>
          <w:rFonts w:ascii="Poppins" w:hAnsi="Poppins" w:cs="Poppins"/>
          <w:color w:val="00B050"/>
          <w:sz w:val="20"/>
          <w:szCs w:val="20"/>
        </w:rPr>
        <w:tab/>
      </w:r>
      <w:r w:rsidRPr="00817DED">
        <w:rPr>
          <w:rFonts w:ascii="Poppins" w:hAnsi="Poppins" w:cs="Poppins"/>
          <w:color w:val="00B050"/>
          <w:sz w:val="20"/>
          <w:szCs w:val="20"/>
        </w:rPr>
        <w:tab/>
      </w:r>
      <w:r w:rsidRPr="00817DED">
        <w:rPr>
          <w:rFonts w:ascii="Poppins" w:hAnsi="Poppins" w:cs="Poppins"/>
          <w:color w:val="00B050"/>
          <w:sz w:val="20"/>
          <w:szCs w:val="20"/>
        </w:rPr>
        <w:tab/>
      </w:r>
    </w:p>
    <w:p w14:paraId="2D611293" w14:textId="4B546B2A" w:rsidR="00F505A7" w:rsidRPr="00817DED" w:rsidRDefault="00F505A7">
      <w:pPr>
        <w:rPr>
          <w:rFonts w:ascii="Poppins" w:hAnsi="Poppins" w:cs="Poppins"/>
          <w:color w:val="FF0000"/>
          <w:sz w:val="20"/>
          <w:szCs w:val="20"/>
        </w:rPr>
      </w:pPr>
    </w:p>
    <w:p w14:paraId="679466CC" w14:textId="43389EAA" w:rsidR="00C212E0" w:rsidRPr="00817DED" w:rsidRDefault="00C212E0">
      <w:pPr>
        <w:rPr>
          <w:rFonts w:ascii="Poppins" w:hAnsi="Poppins" w:cs="Poppins"/>
          <w:color w:val="FF0000"/>
          <w:sz w:val="20"/>
          <w:szCs w:val="20"/>
        </w:rPr>
      </w:pPr>
    </w:p>
    <w:p w14:paraId="6E2BB194" w14:textId="1D486218" w:rsidR="00C212E0" w:rsidRPr="00817DED" w:rsidRDefault="00C212E0">
      <w:pPr>
        <w:rPr>
          <w:rFonts w:ascii="Poppins" w:hAnsi="Poppins" w:cs="Poppins"/>
          <w:color w:val="FF0000"/>
          <w:sz w:val="20"/>
          <w:szCs w:val="20"/>
        </w:rPr>
      </w:pPr>
    </w:p>
    <w:p w14:paraId="7CE7F8C6" w14:textId="6A3FBDC3" w:rsidR="00C212E0" w:rsidRPr="00817DED" w:rsidRDefault="00C212E0">
      <w:pPr>
        <w:rPr>
          <w:rFonts w:ascii="Poppins" w:hAnsi="Poppins" w:cs="Poppins"/>
          <w:color w:val="FF0000"/>
          <w:sz w:val="20"/>
          <w:szCs w:val="20"/>
        </w:rPr>
      </w:pPr>
    </w:p>
    <w:p w14:paraId="4BB7BB94" w14:textId="77777777" w:rsidR="006D79F7" w:rsidRPr="00817DED" w:rsidRDefault="006D79F7">
      <w:pPr>
        <w:rPr>
          <w:rFonts w:ascii="Poppins" w:hAnsi="Poppins" w:cs="Poppins"/>
          <w:b/>
          <w:bCs/>
          <w:sz w:val="20"/>
          <w:szCs w:val="20"/>
        </w:rPr>
      </w:pPr>
      <w:r w:rsidRPr="00817DED">
        <w:rPr>
          <w:rFonts w:ascii="Poppins" w:hAnsi="Poppins" w:cs="Poppins"/>
          <w:b/>
          <w:bCs/>
          <w:sz w:val="20"/>
          <w:szCs w:val="20"/>
        </w:rPr>
        <w:br w:type="page"/>
      </w:r>
    </w:p>
    <w:p w14:paraId="2A5FC92B" w14:textId="23749D00" w:rsidR="00C212E0" w:rsidRPr="00817DED" w:rsidRDefault="00C212E0">
      <w:pPr>
        <w:rPr>
          <w:rFonts w:ascii="Poppins" w:hAnsi="Poppins" w:cs="Poppins"/>
          <w:b/>
          <w:bCs/>
          <w:sz w:val="20"/>
          <w:szCs w:val="20"/>
        </w:rPr>
      </w:pPr>
      <w:r w:rsidRPr="00817DED">
        <w:rPr>
          <w:rFonts w:ascii="Poppins" w:hAnsi="Poppins" w:cs="Poppins"/>
          <w:b/>
          <w:bCs/>
          <w:sz w:val="20"/>
          <w:szCs w:val="20"/>
        </w:rPr>
        <w:lastRenderedPageBreak/>
        <w:t>H&amp;S Statement</w:t>
      </w:r>
    </w:p>
    <w:p w14:paraId="09F5B225" w14:textId="2527D2A4" w:rsidR="00FA183E" w:rsidRPr="00817DED" w:rsidRDefault="00FA183E" w:rsidP="00FA183E">
      <w:pPr>
        <w:rPr>
          <w:rFonts w:ascii="Poppins" w:hAnsi="Poppins" w:cs="Poppins"/>
          <w:bCs/>
          <w:sz w:val="20"/>
          <w:szCs w:val="20"/>
        </w:rPr>
      </w:pPr>
    </w:p>
    <w:p w14:paraId="54BFC85D" w14:textId="73783181" w:rsidR="00C212E0" w:rsidRPr="00817DED" w:rsidRDefault="00FA183E" w:rsidP="00C212E0">
      <w:pPr>
        <w:rPr>
          <w:rFonts w:ascii="Poppins" w:hAnsi="Poppins" w:cs="Poppins"/>
          <w:bCs/>
          <w:sz w:val="20"/>
          <w:szCs w:val="20"/>
        </w:rPr>
      </w:pPr>
      <w:r w:rsidRPr="00817DED">
        <w:rPr>
          <w:rFonts w:ascii="Poppins" w:hAnsi="Poppins" w:cs="Poppins"/>
          <w:bCs/>
          <w:sz w:val="20"/>
          <w:szCs w:val="20"/>
        </w:rPr>
        <w:t xml:space="preserve">At </w:t>
      </w:r>
      <w:r w:rsidRPr="00817DED">
        <w:rPr>
          <w:rFonts w:ascii="Poppins" w:hAnsi="Poppins" w:cs="Poppins"/>
          <w:bCs/>
          <w:color w:val="00B050"/>
          <w:sz w:val="20"/>
          <w:szCs w:val="20"/>
        </w:rPr>
        <w:t xml:space="preserve">XX </w:t>
      </w:r>
      <w:r w:rsidR="00C212E0" w:rsidRPr="00817DED">
        <w:rPr>
          <w:rFonts w:ascii="Poppins" w:hAnsi="Poppins" w:cs="Poppins"/>
          <w:sz w:val="20"/>
          <w:szCs w:val="20"/>
        </w:rPr>
        <w:t>health, well-being, and safety of everyone is always our utmost concern</w:t>
      </w:r>
      <w:r w:rsidR="00C212E0" w:rsidRPr="00817DED">
        <w:rPr>
          <w:rFonts w:ascii="Poppins" w:hAnsi="Poppins" w:cs="Poppins"/>
          <w:bCs/>
          <w:sz w:val="20"/>
          <w:szCs w:val="20"/>
        </w:rPr>
        <w:t xml:space="preserve"> </w:t>
      </w:r>
    </w:p>
    <w:p w14:paraId="1B11D9F4" w14:textId="0C1C5532" w:rsidR="00C212E0" w:rsidRPr="00817DED" w:rsidRDefault="00C212E0" w:rsidP="00C212E0">
      <w:pPr>
        <w:rPr>
          <w:rFonts w:ascii="Poppins" w:hAnsi="Poppins" w:cs="Poppins"/>
          <w:bCs/>
          <w:sz w:val="20"/>
          <w:szCs w:val="20"/>
        </w:rPr>
      </w:pPr>
      <w:r w:rsidRPr="00817DED">
        <w:rPr>
          <w:rFonts w:ascii="Poppins" w:hAnsi="Poppins" w:cs="Poppins"/>
          <w:bCs/>
          <w:sz w:val="20"/>
          <w:szCs w:val="20"/>
        </w:rPr>
        <w:t xml:space="preserve">We have provided you with a copy of our </w:t>
      </w:r>
      <w:r w:rsidRPr="00817DED">
        <w:rPr>
          <w:rFonts w:ascii="Poppins" w:hAnsi="Poppins" w:cs="Poppins"/>
          <w:sz w:val="20"/>
          <w:szCs w:val="20"/>
        </w:rPr>
        <w:t>health and safety (</w:t>
      </w:r>
      <w:r w:rsidRPr="00817DED">
        <w:rPr>
          <w:rFonts w:ascii="Poppins" w:hAnsi="Poppins" w:cs="Poppins"/>
          <w:bCs/>
          <w:sz w:val="20"/>
          <w:szCs w:val="20"/>
        </w:rPr>
        <w:t xml:space="preserve">H&amp;S) policy, so you are aware of our commitment to H&amp;S and what is required of you as member of </w:t>
      </w:r>
      <w:r w:rsidR="00817DED" w:rsidRPr="00817DED">
        <w:rPr>
          <w:rFonts w:ascii="Poppins" w:hAnsi="Poppins" w:cs="Poppins"/>
          <w:color w:val="00B050"/>
          <w:sz w:val="20"/>
          <w:szCs w:val="20"/>
        </w:rPr>
        <w:t>XX</w:t>
      </w:r>
      <w:r w:rsidRPr="00817DED">
        <w:rPr>
          <w:rFonts w:ascii="Poppins" w:hAnsi="Poppins" w:cs="Poppins"/>
          <w:bCs/>
          <w:sz w:val="20"/>
          <w:szCs w:val="20"/>
        </w:rPr>
        <w:t>.</w:t>
      </w:r>
    </w:p>
    <w:p w14:paraId="25D67111" w14:textId="77777777" w:rsidR="00C212E0" w:rsidRPr="00817DED" w:rsidRDefault="00C212E0" w:rsidP="00C212E0">
      <w:pPr>
        <w:rPr>
          <w:rFonts w:ascii="Poppins" w:hAnsi="Poppins" w:cs="Poppins"/>
          <w:bCs/>
          <w:sz w:val="20"/>
          <w:szCs w:val="20"/>
        </w:rPr>
      </w:pPr>
    </w:p>
    <w:p w14:paraId="00782C5C" w14:textId="5A99ACD9" w:rsidR="00FA183E" w:rsidRPr="00817DED" w:rsidRDefault="00FA183E" w:rsidP="00C212E0">
      <w:pPr>
        <w:rPr>
          <w:rFonts w:ascii="Poppins" w:hAnsi="Poppins" w:cs="Poppins"/>
          <w:bCs/>
          <w:sz w:val="20"/>
          <w:szCs w:val="20"/>
        </w:rPr>
      </w:pPr>
      <w:r w:rsidRPr="00817DED">
        <w:rPr>
          <w:rFonts w:ascii="Poppins" w:hAnsi="Poppins" w:cs="Poppins"/>
          <w:bCs/>
          <w:sz w:val="20"/>
          <w:szCs w:val="20"/>
        </w:rPr>
        <w:t>If you have any questions</w:t>
      </w:r>
      <w:r w:rsidR="00C212E0" w:rsidRPr="00817DED">
        <w:rPr>
          <w:rFonts w:ascii="Poppins" w:hAnsi="Poppins" w:cs="Poppins"/>
          <w:bCs/>
          <w:sz w:val="20"/>
          <w:szCs w:val="20"/>
        </w:rPr>
        <w:t xml:space="preserve"> about H&amp;S</w:t>
      </w:r>
      <w:r w:rsidRPr="00817DED">
        <w:rPr>
          <w:rFonts w:ascii="Poppins" w:hAnsi="Poppins" w:cs="Poppins"/>
          <w:bCs/>
          <w:sz w:val="20"/>
          <w:szCs w:val="20"/>
        </w:rPr>
        <w:t>, please get in touch.</w:t>
      </w:r>
    </w:p>
    <w:p w14:paraId="35BB8626" w14:textId="77777777" w:rsidR="0035427A" w:rsidRPr="00817DED" w:rsidRDefault="0035427A" w:rsidP="00FA183E">
      <w:pPr>
        <w:rPr>
          <w:rFonts w:ascii="Poppins" w:hAnsi="Poppins" w:cs="Poppins"/>
          <w:bCs/>
          <w:sz w:val="20"/>
          <w:szCs w:val="20"/>
        </w:rPr>
      </w:pPr>
    </w:p>
    <w:p w14:paraId="1D4A7DB2" w14:textId="651019D2" w:rsidR="00FA183E" w:rsidRPr="00817DED" w:rsidRDefault="00FA183E" w:rsidP="00FA183E">
      <w:pPr>
        <w:rPr>
          <w:rFonts w:ascii="Poppins" w:hAnsi="Poppins" w:cs="Poppins"/>
          <w:bCs/>
          <w:sz w:val="20"/>
          <w:szCs w:val="20"/>
        </w:rPr>
      </w:pPr>
      <w:r w:rsidRPr="00817DED">
        <w:rPr>
          <w:rFonts w:ascii="Poppins" w:hAnsi="Poppins" w:cs="Poppins"/>
          <w:bCs/>
          <w:sz w:val="20"/>
          <w:szCs w:val="20"/>
        </w:rPr>
        <w:t>Kind Regards</w:t>
      </w:r>
    </w:p>
    <w:p w14:paraId="4DC4D8F3" w14:textId="77777777" w:rsidR="00FA183E" w:rsidRPr="00817DED" w:rsidRDefault="00FA183E" w:rsidP="00FA183E">
      <w:pPr>
        <w:rPr>
          <w:rFonts w:ascii="Poppins" w:hAnsi="Poppins" w:cs="Poppins"/>
          <w:bCs/>
          <w:sz w:val="20"/>
          <w:szCs w:val="20"/>
        </w:rPr>
      </w:pPr>
    </w:p>
    <w:p w14:paraId="13C3CBF7" w14:textId="77777777" w:rsidR="00FA183E" w:rsidRPr="00817DED" w:rsidRDefault="00FA183E" w:rsidP="00FA183E">
      <w:pPr>
        <w:rPr>
          <w:rFonts w:ascii="Poppins" w:hAnsi="Poppins" w:cs="Poppins"/>
          <w:bCs/>
          <w:color w:val="00B050"/>
          <w:sz w:val="20"/>
          <w:szCs w:val="20"/>
        </w:rPr>
      </w:pPr>
      <w:r w:rsidRPr="00817DED">
        <w:rPr>
          <w:rFonts w:ascii="Poppins" w:hAnsi="Poppins" w:cs="Poppins"/>
          <w:bCs/>
          <w:color w:val="00B050"/>
          <w:sz w:val="20"/>
          <w:szCs w:val="20"/>
        </w:rPr>
        <w:t>XXXXX</w:t>
      </w:r>
    </w:p>
    <w:p w14:paraId="67F5523D" w14:textId="2990F247" w:rsidR="00FA183E" w:rsidRPr="00817DED" w:rsidRDefault="0035427A" w:rsidP="00FA183E">
      <w:pPr>
        <w:rPr>
          <w:rFonts w:ascii="Poppins" w:hAnsi="Poppins" w:cs="Poppins"/>
          <w:color w:val="FF0000"/>
          <w:sz w:val="20"/>
          <w:szCs w:val="20"/>
        </w:rPr>
      </w:pPr>
      <w:r w:rsidRPr="00817DED">
        <w:rPr>
          <w:rFonts w:ascii="Poppins" w:hAnsi="Poppins" w:cs="Poppins"/>
          <w:color w:val="00B050"/>
          <w:sz w:val="20"/>
          <w:szCs w:val="20"/>
        </w:rPr>
        <w:t xml:space="preserve">XX </w:t>
      </w:r>
      <w:r w:rsidR="00C212E0" w:rsidRPr="00817DED">
        <w:rPr>
          <w:rFonts w:ascii="Poppins" w:hAnsi="Poppins" w:cs="Poppins"/>
          <w:color w:val="00B050"/>
          <w:sz w:val="20"/>
          <w:szCs w:val="20"/>
        </w:rPr>
        <w:t>HEALTH AND SAFETY OFFICER</w:t>
      </w:r>
    </w:p>
    <w:p w14:paraId="19DF3224" w14:textId="77777777" w:rsidR="00C212E0" w:rsidRPr="00817DED" w:rsidRDefault="00C212E0" w:rsidP="00FA183E">
      <w:pPr>
        <w:rPr>
          <w:rFonts w:ascii="Poppins" w:hAnsi="Poppins" w:cs="Poppins"/>
          <w:bCs/>
          <w:sz w:val="20"/>
          <w:szCs w:val="20"/>
        </w:rPr>
      </w:pPr>
    </w:p>
    <w:p w14:paraId="1A36A94C" w14:textId="77777777" w:rsidR="00FA183E" w:rsidRPr="00817DED" w:rsidRDefault="00FA183E" w:rsidP="00FA183E">
      <w:pPr>
        <w:rPr>
          <w:rFonts w:ascii="Poppins" w:hAnsi="Poppins" w:cs="Poppins"/>
          <w:bCs/>
          <w:sz w:val="20"/>
          <w:szCs w:val="20"/>
        </w:rPr>
      </w:pPr>
      <w:r w:rsidRPr="00817DED">
        <w:rPr>
          <w:rFonts w:ascii="Poppins" w:hAnsi="Poppins" w:cs="Poppins"/>
          <w:bCs/>
          <w:sz w:val="20"/>
          <w:szCs w:val="20"/>
        </w:rPr>
        <w:t>-----------------------------------------------------------------------------------------------------------</w:t>
      </w:r>
    </w:p>
    <w:p w14:paraId="12F3E5C4" w14:textId="77777777" w:rsidR="00C212E0" w:rsidRPr="00817DED" w:rsidRDefault="00C212E0" w:rsidP="00FA183E">
      <w:pPr>
        <w:rPr>
          <w:rFonts w:ascii="Poppins" w:hAnsi="Poppins" w:cs="Poppins"/>
          <w:bCs/>
          <w:sz w:val="20"/>
          <w:szCs w:val="20"/>
        </w:rPr>
      </w:pPr>
    </w:p>
    <w:p w14:paraId="03AE4744" w14:textId="77777777" w:rsidR="00C212E0" w:rsidRPr="00817DED" w:rsidRDefault="00C212E0" w:rsidP="00FA183E">
      <w:pPr>
        <w:rPr>
          <w:rFonts w:ascii="Poppins" w:hAnsi="Poppins" w:cs="Poppins"/>
          <w:bCs/>
          <w:sz w:val="20"/>
          <w:szCs w:val="20"/>
        </w:rPr>
      </w:pPr>
    </w:p>
    <w:p w14:paraId="6206EC27" w14:textId="77777777" w:rsidR="00C212E0" w:rsidRPr="00817DED" w:rsidRDefault="00C212E0" w:rsidP="00FA183E">
      <w:pPr>
        <w:rPr>
          <w:rFonts w:ascii="Poppins" w:hAnsi="Poppins" w:cs="Poppins"/>
          <w:bCs/>
          <w:sz w:val="20"/>
          <w:szCs w:val="20"/>
        </w:rPr>
      </w:pPr>
    </w:p>
    <w:p w14:paraId="3E099B2E" w14:textId="6B742A69" w:rsidR="00FA183E" w:rsidRPr="00817DED" w:rsidRDefault="00FA183E" w:rsidP="00FA183E">
      <w:pPr>
        <w:rPr>
          <w:rFonts w:ascii="Poppins" w:hAnsi="Poppins" w:cs="Poppins"/>
          <w:bCs/>
          <w:sz w:val="20"/>
          <w:szCs w:val="20"/>
        </w:rPr>
      </w:pPr>
      <w:r w:rsidRPr="00817DED">
        <w:rPr>
          <w:rFonts w:ascii="Poppins" w:hAnsi="Poppins" w:cs="Poppins"/>
          <w:bCs/>
          <w:sz w:val="20"/>
          <w:szCs w:val="20"/>
        </w:rPr>
        <w:t xml:space="preserve">I have read and understood the </w:t>
      </w:r>
      <w:r w:rsidR="00C212E0" w:rsidRPr="00817DED">
        <w:rPr>
          <w:rFonts w:ascii="Poppins" w:hAnsi="Poppins" w:cs="Poppins"/>
          <w:sz w:val="20"/>
          <w:szCs w:val="20"/>
        </w:rPr>
        <w:t xml:space="preserve">health and safety </w:t>
      </w:r>
      <w:r w:rsidR="00C212E0" w:rsidRPr="00817DED">
        <w:rPr>
          <w:rFonts w:ascii="Poppins" w:hAnsi="Poppins" w:cs="Poppins"/>
          <w:bCs/>
          <w:sz w:val="20"/>
          <w:szCs w:val="20"/>
        </w:rPr>
        <w:t>policy</w:t>
      </w:r>
      <w:r w:rsidRPr="00817DED">
        <w:rPr>
          <w:rFonts w:ascii="Poppins" w:hAnsi="Poppins" w:cs="Poppins"/>
          <w:bCs/>
          <w:sz w:val="20"/>
          <w:szCs w:val="20"/>
        </w:rPr>
        <w:t xml:space="preserve"> and </w:t>
      </w:r>
      <w:r w:rsidR="00C212E0" w:rsidRPr="00817DED">
        <w:rPr>
          <w:rFonts w:ascii="Poppins" w:hAnsi="Poppins" w:cs="Poppins"/>
          <w:bCs/>
          <w:sz w:val="20"/>
          <w:szCs w:val="20"/>
        </w:rPr>
        <w:t>acknowledge my duty</w:t>
      </w:r>
      <w:r w:rsidRPr="00817DED">
        <w:rPr>
          <w:rFonts w:ascii="Poppins" w:hAnsi="Poppins" w:cs="Poppins"/>
          <w:bCs/>
          <w:sz w:val="20"/>
          <w:szCs w:val="20"/>
        </w:rPr>
        <w:t xml:space="preserve"> </w:t>
      </w:r>
      <w:r w:rsidR="00C212E0" w:rsidRPr="00817DED">
        <w:rPr>
          <w:rFonts w:ascii="Poppins" w:hAnsi="Poppins" w:cs="Poppins"/>
          <w:bCs/>
          <w:sz w:val="20"/>
          <w:szCs w:val="20"/>
        </w:rPr>
        <w:t>as a member</w:t>
      </w:r>
      <w:r w:rsidR="0035427A" w:rsidRPr="00817DED">
        <w:rPr>
          <w:rFonts w:ascii="Poppins" w:hAnsi="Poppins" w:cs="Poppins"/>
          <w:bCs/>
          <w:sz w:val="20"/>
          <w:szCs w:val="20"/>
        </w:rPr>
        <w:t xml:space="preserve"> of XX</w:t>
      </w:r>
      <w:r w:rsidR="00C212E0" w:rsidRPr="00817DED">
        <w:rPr>
          <w:rFonts w:ascii="Poppins" w:hAnsi="Poppins" w:cs="Poppins"/>
          <w:bCs/>
          <w:sz w:val="20"/>
          <w:szCs w:val="20"/>
        </w:rPr>
        <w:t xml:space="preserve"> as </w:t>
      </w:r>
      <w:r w:rsidRPr="00817DED">
        <w:rPr>
          <w:rFonts w:ascii="Poppins" w:hAnsi="Poppins" w:cs="Poppins"/>
          <w:bCs/>
          <w:sz w:val="20"/>
          <w:szCs w:val="20"/>
        </w:rPr>
        <w:t>outlined in the notice</w:t>
      </w:r>
      <w:r w:rsidR="00A4638E">
        <w:rPr>
          <w:rStyle w:val="FootnoteReference"/>
          <w:rFonts w:ascii="Poppins" w:hAnsi="Poppins" w:cs="Poppins"/>
          <w:bCs/>
          <w:sz w:val="20"/>
          <w:szCs w:val="20"/>
        </w:rPr>
        <w:footnoteReference w:id="10"/>
      </w:r>
      <w:r w:rsidRPr="00817DED">
        <w:rPr>
          <w:rFonts w:ascii="Poppins" w:hAnsi="Poppins" w:cs="Poppins"/>
          <w:bCs/>
          <w:sz w:val="20"/>
          <w:szCs w:val="20"/>
        </w:rPr>
        <w:t>.</w:t>
      </w:r>
    </w:p>
    <w:p w14:paraId="119313FF" w14:textId="77777777" w:rsidR="00FA183E" w:rsidRPr="00817DED" w:rsidRDefault="00FA183E" w:rsidP="00FA183E">
      <w:pPr>
        <w:rPr>
          <w:rFonts w:ascii="Poppins" w:hAnsi="Poppins" w:cs="Poppins"/>
          <w:bCs/>
          <w:sz w:val="20"/>
          <w:szCs w:val="20"/>
        </w:rPr>
      </w:pPr>
    </w:p>
    <w:p w14:paraId="4EDCF632" w14:textId="77777777" w:rsidR="006D79F7" w:rsidRPr="00817DED" w:rsidRDefault="006D79F7" w:rsidP="00FA183E">
      <w:pPr>
        <w:rPr>
          <w:rFonts w:ascii="Poppins" w:hAnsi="Poppins" w:cs="Poppins"/>
          <w:bCs/>
          <w:sz w:val="20"/>
          <w:szCs w:val="20"/>
        </w:rPr>
      </w:pPr>
    </w:p>
    <w:p w14:paraId="5272E0C6" w14:textId="6BFC7337" w:rsidR="00FA183E" w:rsidRPr="00817DED" w:rsidRDefault="00FA183E" w:rsidP="00FA183E">
      <w:pPr>
        <w:rPr>
          <w:rFonts w:ascii="Poppins" w:hAnsi="Poppins" w:cs="Poppins"/>
          <w:bCs/>
          <w:sz w:val="20"/>
          <w:szCs w:val="20"/>
        </w:rPr>
      </w:pPr>
      <w:r w:rsidRPr="00817DED">
        <w:rPr>
          <w:rFonts w:ascii="Poppins" w:hAnsi="Poppins" w:cs="Poppins"/>
          <w:bCs/>
          <w:sz w:val="20"/>
          <w:szCs w:val="20"/>
        </w:rPr>
        <w:t>Signature --------------------------------------------</w:t>
      </w:r>
    </w:p>
    <w:p w14:paraId="63056552" w14:textId="77777777" w:rsidR="00C212E0" w:rsidRPr="00817DED" w:rsidRDefault="00C212E0" w:rsidP="00FA183E">
      <w:pPr>
        <w:rPr>
          <w:rFonts w:ascii="Poppins" w:hAnsi="Poppins" w:cs="Poppins"/>
          <w:bCs/>
          <w:color w:val="00B050"/>
          <w:sz w:val="20"/>
          <w:szCs w:val="20"/>
        </w:rPr>
      </w:pPr>
    </w:p>
    <w:p w14:paraId="1C25DC2E" w14:textId="32843E3B" w:rsidR="00FA183E" w:rsidRPr="00817DED" w:rsidRDefault="006D79F7" w:rsidP="00FA183E">
      <w:pPr>
        <w:rPr>
          <w:rFonts w:ascii="Poppins" w:hAnsi="Poppins" w:cs="Poppins"/>
          <w:bCs/>
          <w:sz w:val="20"/>
          <w:szCs w:val="20"/>
        </w:rPr>
      </w:pPr>
      <w:r w:rsidRPr="00817DED">
        <w:rPr>
          <w:rFonts w:ascii="Poppins" w:hAnsi="Poppins" w:cs="Poppins"/>
          <w:bCs/>
          <w:sz w:val="20"/>
          <w:szCs w:val="20"/>
        </w:rPr>
        <w:t>N</w:t>
      </w:r>
      <w:r w:rsidR="00FA183E" w:rsidRPr="00817DED">
        <w:rPr>
          <w:rFonts w:ascii="Poppins" w:hAnsi="Poppins" w:cs="Poppins"/>
          <w:bCs/>
          <w:sz w:val="20"/>
          <w:szCs w:val="20"/>
        </w:rPr>
        <w:t>ame</w:t>
      </w:r>
    </w:p>
    <w:p w14:paraId="495EFB72" w14:textId="77777777" w:rsidR="00C212E0" w:rsidRPr="00817DED" w:rsidRDefault="00C212E0" w:rsidP="00FA183E">
      <w:pPr>
        <w:rPr>
          <w:rFonts w:ascii="Poppins" w:hAnsi="Poppins" w:cs="Poppins"/>
          <w:bCs/>
          <w:sz w:val="20"/>
          <w:szCs w:val="20"/>
        </w:rPr>
      </w:pPr>
    </w:p>
    <w:p w14:paraId="737C98CA" w14:textId="610CF6A5" w:rsidR="00FA183E" w:rsidRPr="00817DED" w:rsidRDefault="00FA183E" w:rsidP="00FA183E">
      <w:pPr>
        <w:rPr>
          <w:rFonts w:ascii="Poppins" w:hAnsi="Poppins" w:cs="Poppins"/>
          <w:bCs/>
          <w:sz w:val="20"/>
          <w:szCs w:val="20"/>
        </w:rPr>
      </w:pPr>
      <w:r w:rsidRPr="00817DED">
        <w:rPr>
          <w:rFonts w:ascii="Poppins" w:hAnsi="Poppins" w:cs="Poppins"/>
          <w:bCs/>
          <w:sz w:val="20"/>
          <w:szCs w:val="20"/>
        </w:rPr>
        <w:t>Date:</w:t>
      </w:r>
    </w:p>
    <w:p w14:paraId="0DFE738C" w14:textId="77777777" w:rsidR="00FA183E" w:rsidRPr="00817DED" w:rsidRDefault="00FA183E" w:rsidP="00FA183E">
      <w:pPr>
        <w:rPr>
          <w:rFonts w:ascii="Poppins" w:hAnsi="Poppins" w:cs="Poppins"/>
          <w:bCs/>
          <w:sz w:val="20"/>
          <w:szCs w:val="20"/>
        </w:rPr>
      </w:pPr>
    </w:p>
    <w:p w14:paraId="70EE8874" w14:textId="77777777" w:rsidR="00FA183E" w:rsidRPr="00817DED" w:rsidRDefault="00FA183E">
      <w:pPr>
        <w:rPr>
          <w:rFonts w:ascii="Poppins" w:hAnsi="Poppins" w:cs="Poppins"/>
          <w:color w:val="FF0000"/>
          <w:sz w:val="20"/>
          <w:szCs w:val="20"/>
        </w:rPr>
      </w:pPr>
    </w:p>
    <w:sectPr w:rsidR="00FA183E" w:rsidRPr="00817DED" w:rsidSect="00825E39">
      <w:headerReference w:type="default" r:id="rId14"/>
      <w:footerReference w:type="default" r:id="rId15"/>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4180" w14:textId="77777777" w:rsidR="007E48D0" w:rsidRDefault="007E48D0" w:rsidP="00FA183E">
      <w:r>
        <w:separator/>
      </w:r>
    </w:p>
  </w:endnote>
  <w:endnote w:type="continuationSeparator" w:id="0">
    <w:p w14:paraId="061B995C" w14:textId="77777777" w:rsidR="007E48D0" w:rsidRDefault="007E48D0" w:rsidP="00FA183E">
      <w:r>
        <w:continuationSeparator/>
      </w:r>
    </w:p>
  </w:endnote>
  <w:endnote w:type="continuationNotice" w:id="1">
    <w:p w14:paraId="34E7B574" w14:textId="77777777" w:rsidR="007E48D0" w:rsidRDefault="007E4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60567"/>
      <w:docPartObj>
        <w:docPartGallery w:val="Page Numbers (Bottom of Page)"/>
        <w:docPartUnique/>
      </w:docPartObj>
    </w:sdtPr>
    <w:sdtEndPr>
      <w:rPr>
        <w:noProof/>
      </w:rPr>
    </w:sdtEndPr>
    <w:sdtContent>
      <w:p w14:paraId="2308A9F7" w14:textId="77777777" w:rsidR="003E2EA2" w:rsidRDefault="003E2EA2">
        <w:pPr>
          <w:pStyle w:val="Footer"/>
        </w:pPr>
      </w:p>
      <w:p w14:paraId="3B078D56" w14:textId="126E0D80" w:rsidR="00FA183E" w:rsidRDefault="00FA183E">
        <w:pPr>
          <w:pStyle w:val="Footer"/>
        </w:pPr>
        <w:r w:rsidRPr="00E8440F">
          <w:rPr>
            <w:rFonts w:ascii="Poppins" w:hAnsi="Poppins" w:cs="Poppins"/>
            <w:sz w:val="20"/>
            <w:szCs w:val="20"/>
          </w:rPr>
          <w:fldChar w:fldCharType="begin"/>
        </w:r>
        <w:r w:rsidRPr="00E8440F">
          <w:rPr>
            <w:rFonts w:ascii="Poppins" w:hAnsi="Poppins" w:cs="Poppins"/>
            <w:sz w:val="20"/>
            <w:szCs w:val="20"/>
          </w:rPr>
          <w:instrText xml:space="preserve"> PAGE   \* MERGEFORMAT </w:instrText>
        </w:r>
        <w:r w:rsidRPr="00E8440F">
          <w:rPr>
            <w:rFonts w:ascii="Poppins" w:hAnsi="Poppins" w:cs="Poppins"/>
            <w:sz w:val="20"/>
            <w:szCs w:val="20"/>
          </w:rPr>
          <w:fldChar w:fldCharType="separate"/>
        </w:r>
        <w:r w:rsidRPr="00E8440F">
          <w:rPr>
            <w:rFonts w:ascii="Poppins" w:hAnsi="Poppins" w:cs="Poppins"/>
            <w:noProof/>
            <w:sz w:val="20"/>
            <w:szCs w:val="20"/>
          </w:rPr>
          <w:t>2</w:t>
        </w:r>
        <w:r w:rsidRPr="00E8440F">
          <w:rPr>
            <w:rFonts w:ascii="Poppins" w:hAnsi="Poppins" w:cs="Poppins"/>
            <w:noProof/>
            <w:sz w:val="20"/>
            <w:szCs w:val="20"/>
          </w:rPr>
          <w:fldChar w:fldCharType="end"/>
        </w:r>
        <w:r w:rsidRPr="00E8440F">
          <w:rPr>
            <w:rFonts w:ascii="Poppins" w:hAnsi="Poppins" w:cs="Poppins"/>
            <w:noProof/>
            <w:sz w:val="20"/>
            <w:szCs w:val="20"/>
          </w:rPr>
          <w:tab/>
          <w:t xml:space="preserve">                                                                                                                </w:t>
        </w:r>
        <w:r w:rsidRPr="00E8440F">
          <w:rPr>
            <w:rFonts w:ascii="Poppins" w:hAnsi="Poppins" w:cs="Poppins"/>
            <w:noProof/>
            <w:color w:val="00B050"/>
            <w:sz w:val="20"/>
            <w:szCs w:val="20"/>
          </w:rPr>
          <w:t>Version (0.1) xx.xx.2</w:t>
        </w:r>
        <w:r w:rsidR="00E8440F" w:rsidRPr="00E8440F">
          <w:rPr>
            <w:rFonts w:ascii="Poppins" w:hAnsi="Poppins" w:cs="Poppins"/>
            <w:noProof/>
            <w:color w:val="00B050"/>
            <w:sz w:val="20"/>
            <w:szCs w:val="20"/>
          </w:rPr>
          <w:t>1</w:t>
        </w:r>
        <w:r w:rsidRPr="00E8440F">
          <w:rPr>
            <w:rFonts w:ascii="Poppins" w:hAnsi="Poppins" w:cs="Poppins"/>
            <w:noProof/>
            <w:color w:val="00B050"/>
            <w:sz w:val="20"/>
            <w:szCs w:val="20"/>
          </w:rPr>
          <w:tab/>
        </w:r>
        <w:r>
          <w:rPr>
            <w:noProof/>
          </w:rPr>
          <w:tab/>
        </w:r>
      </w:p>
    </w:sdtContent>
  </w:sdt>
  <w:p w14:paraId="402BC76D" w14:textId="77777777" w:rsidR="00FA183E" w:rsidRDefault="00FA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1DB1" w14:textId="77777777" w:rsidR="007E48D0" w:rsidRDefault="007E48D0" w:rsidP="00FA183E">
      <w:r>
        <w:separator/>
      </w:r>
    </w:p>
  </w:footnote>
  <w:footnote w:type="continuationSeparator" w:id="0">
    <w:p w14:paraId="1D032C91" w14:textId="77777777" w:rsidR="007E48D0" w:rsidRDefault="007E48D0" w:rsidP="00FA183E">
      <w:r>
        <w:continuationSeparator/>
      </w:r>
    </w:p>
  </w:footnote>
  <w:footnote w:type="continuationNotice" w:id="1">
    <w:p w14:paraId="059D2EF3" w14:textId="77777777" w:rsidR="007E48D0" w:rsidRDefault="007E48D0"/>
  </w:footnote>
  <w:footnote w:id="2">
    <w:p w14:paraId="7FE880FD" w14:textId="7F84CBD5" w:rsidR="00B1392B" w:rsidRDefault="00B1392B" w:rsidP="00010995">
      <w:pPr>
        <w:pStyle w:val="CommentText"/>
      </w:pPr>
      <w:r>
        <w:rPr>
          <w:rStyle w:val="FootnoteReference"/>
        </w:rPr>
        <w:footnoteRef/>
      </w:r>
      <w:r>
        <w:t xml:space="preserve"> </w:t>
      </w:r>
      <w:r w:rsidR="00670CF9">
        <w:t>A comprehensive risk assessment template needs to be developed for you specific activities and be available to everyone that runs activities. See draft template</w:t>
      </w:r>
    </w:p>
  </w:footnote>
  <w:footnote w:id="3">
    <w:p w14:paraId="75A7F21B" w14:textId="227372F0" w:rsidR="00537310" w:rsidRDefault="00537310" w:rsidP="00010995">
      <w:pPr>
        <w:pStyle w:val="CommentText"/>
      </w:pPr>
      <w:r>
        <w:rPr>
          <w:rStyle w:val="FootnoteReference"/>
        </w:rPr>
        <w:footnoteRef/>
      </w:r>
      <w:r>
        <w:t xml:space="preserve"> If high risk issues, these need to be addressed immediately</w:t>
      </w:r>
    </w:p>
  </w:footnote>
  <w:footnote w:id="4">
    <w:p w14:paraId="3CC84E67" w14:textId="3A717DAB" w:rsidR="000E5809" w:rsidRDefault="000E5809" w:rsidP="00010995">
      <w:pPr>
        <w:pStyle w:val="CommentText"/>
      </w:pPr>
      <w:r>
        <w:rPr>
          <w:rStyle w:val="FootnoteReference"/>
        </w:rPr>
        <w:footnoteRef/>
      </w:r>
      <w:r>
        <w:t xml:space="preserve"> These assessments need to be documented in member’s records and incorporated in activity leader’s session plan</w:t>
      </w:r>
    </w:p>
  </w:footnote>
  <w:footnote w:id="5">
    <w:p w14:paraId="27B9182C" w14:textId="2AD94F4F" w:rsidR="00E80456" w:rsidRDefault="00E80456">
      <w:pPr>
        <w:pStyle w:val="FootnoteText"/>
      </w:pPr>
      <w:r>
        <w:rPr>
          <w:rStyle w:val="FootnoteReference"/>
        </w:rPr>
        <w:footnoteRef/>
      </w:r>
      <w:r>
        <w:t xml:space="preserve"> Participants need to formally sign up to understanding these.  Measures to ensure understanding will vary with the age of the member. See member statement below</w:t>
      </w:r>
    </w:p>
  </w:footnote>
  <w:footnote w:id="6">
    <w:p w14:paraId="010D10AB" w14:textId="7DC7B00E" w:rsidR="00010995" w:rsidRDefault="00010995">
      <w:pPr>
        <w:pStyle w:val="FootnoteText"/>
      </w:pPr>
      <w:r>
        <w:rPr>
          <w:rStyle w:val="FootnoteReference"/>
        </w:rPr>
        <w:footnoteRef/>
      </w:r>
      <w:r>
        <w:t xml:space="preserve"> </w:t>
      </w:r>
      <w:r>
        <w:t>e.g</w:t>
      </w:r>
      <w:r w:rsidRPr="00FA183E">
        <w:rPr>
          <w:color w:val="00B050"/>
        </w:rPr>
        <w:t xml:space="preserve">. </w:t>
      </w:r>
      <w:r>
        <w:rPr>
          <w:color w:val="00B050"/>
        </w:rPr>
        <w:t>entrance and exit t</w:t>
      </w:r>
      <w:r w:rsidRPr="00FA183E">
        <w:rPr>
          <w:color w:val="00B050"/>
        </w:rPr>
        <w:t>he building, ro</w:t>
      </w:r>
      <w:r>
        <w:rPr>
          <w:color w:val="00B050"/>
        </w:rPr>
        <w:t xml:space="preserve">ll </w:t>
      </w:r>
      <w:r w:rsidRPr="00FA183E">
        <w:rPr>
          <w:color w:val="00B050"/>
        </w:rPr>
        <w:t>call, membership records, supervision levels, what actions to take in case of fire, fire drill practice, muster points pitch inspection,</w:t>
      </w:r>
      <w:r>
        <w:rPr>
          <w:color w:val="00B050"/>
        </w:rPr>
        <w:t xml:space="preserve"> etc</w:t>
      </w:r>
    </w:p>
  </w:footnote>
  <w:footnote w:id="7">
    <w:p w14:paraId="09AEB55F" w14:textId="335E45C9" w:rsidR="006D62B3" w:rsidRDefault="006D62B3">
      <w:pPr>
        <w:pStyle w:val="FootnoteText"/>
      </w:pPr>
      <w:r>
        <w:rPr>
          <w:rStyle w:val="FootnoteReference"/>
        </w:rPr>
        <w:footnoteRef/>
      </w:r>
      <w:r>
        <w:t xml:space="preserve"> H&amp;S Officer needs to set up an “incident book” – this must be reviewed by the managers regularly to identify any trends or key issues arising from incidents</w:t>
      </w:r>
    </w:p>
  </w:footnote>
  <w:footnote w:id="8">
    <w:p w14:paraId="6C5206DE" w14:textId="65727542" w:rsidR="00597A08" w:rsidRDefault="00597A08">
      <w:pPr>
        <w:pStyle w:val="FootnoteText"/>
      </w:pPr>
      <w:r>
        <w:rPr>
          <w:rStyle w:val="FootnoteReference"/>
        </w:rPr>
        <w:footnoteRef/>
      </w:r>
      <w:r>
        <w:t xml:space="preserve"> At least </w:t>
      </w:r>
      <w:r w:rsidR="008B4B38">
        <w:t>twice a year</w:t>
      </w:r>
    </w:p>
  </w:footnote>
  <w:footnote w:id="9">
    <w:p w14:paraId="14CD26D8" w14:textId="035AE9B2" w:rsidR="00F02126" w:rsidRDefault="00F02126">
      <w:pPr>
        <w:pStyle w:val="FootnoteText"/>
      </w:pPr>
      <w:r>
        <w:rPr>
          <w:rStyle w:val="FootnoteReference"/>
        </w:rPr>
        <w:footnoteRef/>
      </w:r>
      <w:r>
        <w:t xml:space="preserve"> You need to appoint and train first enough aiders to ensure that you have at least one at each session</w:t>
      </w:r>
    </w:p>
  </w:footnote>
  <w:footnote w:id="10">
    <w:p w14:paraId="628BE95D" w14:textId="43C86C74" w:rsidR="00A4638E" w:rsidRDefault="00A4638E">
      <w:pPr>
        <w:pStyle w:val="FootnoteText"/>
      </w:pPr>
      <w:r>
        <w:rPr>
          <w:rStyle w:val="FootnoteReference"/>
        </w:rPr>
        <w:footnoteRef/>
      </w:r>
      <w:r>
        <w:t xml:space="preserve"> This declaration needs to be made by staff, officers volunteers and members that are competent (old enough) to make such a declaration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84458"/>
      <w:docPartObj>
        <w:docPartGallery w:val="Page Numbers (Top of Page)"/>
        <w:docPartUnique/>
      </w:docPartObj>
    </w:sdtPr>
    <w:sdtEndPr>
      <w:rPr>
        <w:noProof/>
      </w:rPr>
    </w:sdtEndPr>
    <w:sdtContent>
      <w:p w14:paraId="6C583BD6" w14:textId="4D871306" w:rsidR="00FA183E" w:rsidRDefault="007E48D0">
        <w:pPr>
          <w:pStyle w:val="Header"/>
        </w:pPr>
      </w:p>
    </w:sdtContent>
  </w:sdt>
  <w:p w14:paraId="5C155616" w14:textId="77777777" w:rsidR="00FA183E" w:rsidRDefault="00FA1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DE47"/>
    <w:multiLevelType w:val="multilevel"/>
    <w:tmpl w:val="00000000"/>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 w15:restartNumberingAfterBreak="0">
    <w:nsid w:val="189B212E"/>
    <w:multiLevelType w:val="hybridMultilevel"/>
    <w:tmpl w:val="49DCD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02919"/>
    <w:multiLevelType w:val="hybridMultilevel"/>
    <w:tmpl w:val="DF3816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D0849"/>
    <w:multiLevelType w:val="hybridMultilevel"/>
    <w:tmpl w:val="162E5CFC"/>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55305"/>
    <w:multiLevelType w:val="hybridMultilevel"/>
    <w:tmpl w:val="DCE24F86"/>
    <w:lvl w:ilvl="0" w:tplc="3ADEB97C">
      <w:start w:val="1"/>
      <w:numFmt w:val="bullet"/>
      <w:pStyle w:val="Style2"/>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D12F2"/>
    <w:multiLevelType w:val="hybridMultilevel"/>
    <w:tmpl w:val="0392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ACD5F"/>
    <w:multiLevelType w:val="multilevel"/>
    <w:tmpl w:val="00000000"/>
    <w:name w:val="Clauses"/>
    <w:lvl w:ilvl="0">
      <w:start w:val="1"/>
      <w:numFmt w:val="decimal"/>
      <w:pStyle w:val="ChapterHeader"/>
      <w:lvlText w:val="%1"/>
      <w:lvlJc w:val="left"/>
      <w:pPr>
        <w:tabs>
          <w:tab w:val="num" w:pos="720"/>
        </w:tabs>
        <w:ind w:left="720" w:hanging="720"/>
      </w:pPr>
    </w:lvl>
    <w:lvl w:ilvl="1">
      <w:start w:val="1"/>
      <w:numFmt w:val="decimal"/>
      <w:pStyle w:val="Level1Heading"/>
      <w:lvlText w:val="%2"/>
      <w:lvlJc w:val="left"/>
      <w:pPr>
        <w:tabs>
          <w:tab w:val="num" w:pos="720"/>
        </w:tabs>
        <w:ind w:left="720" w:hanging="720"/>
      </w:pPr>
    </w:lvl>
    <w:lvl w:ilvl="2">
      <w:start w:val="1"/>
      <w:numFmt w:val="decimal"/>
      <w:pStyle w:val="Level2Number"/>
      <w:lvlText w:val="%2.%3"/>
      <w:lvlJc w:val="left"/>
      <w:pPr>
        <w:tabs>
          <w:tab w:val="num" w:pos="720"/>
        </w:tabs>
        <w:ind w:left="720" w:hanging="720"/>
      </w:pPr>
    </w:lvl>
    <w:lvl w:ilvl="3">
      <w:start w:val="1"/>
      <w:numFmt w:val="decimal"/>
      <w:pStyle w:val="Level3Number"/>
      <w:lvlText w:val="%2.%3.%4"/>
      <w:lvlJc w:val="left"/>
      <w:pPr>
        <w:tabs>
          <w:tab w:val="num" w:pos="1440"/>
        </w:tabs>
        <w:ind w:left="1440" w:hanging="720"/>
      </w:pPr>
    </w:lvl>
    <w:lvl w:ilvl="4">
      <w:start w:val="1"/>
      <w:numFmt w:val="lowerLetter"/>
      <w:pStyle w:val="Level4Number"/>
      <w:lvlText w:val="(%5)"/>
      <w:lvlJc w:val="left"/>
      <w:pPr>
        <w:tabs>
          <w:tab w:val="num" w:pos="2160"/>
        </w:tabs>
        <w:ind w:left="2160" w:hanging="720"/>
      </w:pPr>
    </w:lvl>
    <w:lvl w:ilvl="5">
      <w:start w:val="1"/>
      <w:numFmt w:val="lowerRoman"/>
      <w:pStyle w:val="Level5Number"/>
      <w:lvlText w:val="(%6)"/>
      <w:lvlJc w:val="left"/>
      <w:pPr>
        <w:tabs>
          <w:tab w:val="num" w:pos="2880"/>
        </w:tabs>
        <w:ind w:left="2880" w:hanging="720"/>
      </w:pPr>
    </w:lvl>
    <w:lvl w:ilvl="6">
      <w:start w:val="1"/>
      <w:numFmt w:val="upperLetter"/>
      <w:pStyle w:val="Level6Number"/>
      <w:lvlText w:val="(%7)"/>
      <w:lvlJc w:val="left"/>
      <w:pPr>
        <w:tabs>
          <w:tab w:val="num" w:pos="2880"/>
        </w:tabs>
        <w:ind w:left="2880" w:hanging="720"/>
      </w:pPr>
    </w:lvl>
    <w:lvl w:ilvl="7">
      <w:start w:val="1"/>
      <w:numFmt w:val="upperRoman"/>
      <w:pStyle w:val="Level7Number"/>
      <w:lvlText w:val="(%8)"/>
      <w:lvlJc w:val="left"/>
      <w:pPr>
        <w:tabs>
          <w:tab w:val="num" w:pos="2880"/>
        </w:tabs>
        <w:ind w:left="2880" w:hanging="720"/>
      </w:pPr>
    </w:lvl>
    <w:lvl w:ilvl="8">
      <w:start w:val="1"/>
      <w:numFmt w:val="decimal"/>
      <w:lvlText w:val=""/>
      <w:lvlJc w:val="left"/>
    </w:lvl>
  </w:abstractNum>
  <w:abstractNum w:abstractNumId="7" w15:restartNumberingAfterBreak="0">
    <w:nsid w:val="64165DC2"/>
    <w:multiLevelType w:val="hybridMultilevel"/>
    <w:tmpl w:val="4608159A"/>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C0"/>
    <w:rsid w:val="00004527"/>
    <w:rsid w:val="00010995"/>
    <w:rsid w:val="0005370F"/>
    <w:rsid w:val="0006654A"/>
    <w:rsid w:val="000C2AC4"/>
    <w:rsid w:val="000E5809"/>
    <w:rsid w:val="001921F0"/>
    <w:rsid w:val="00195783"/>
    <w:rsid w:val="001D1897"/>
    <w:rsid w:val="001F5BD4"/>
    <w:rsid w:val="0021415F"/>
    <w:rsid w:val="002162EC"/>
    <w:rsid w:val="00234F14"/>
    <w:rsid w:val="00257B41"/>
    <w:rsid w:val="002E698F"/>
    <w:rsid w:val="003035C0"/>
    <w:rsid w:val="003331D2"/>
    <w:rsid w:val="0035427A"/>
    <w:rsid w:val="00393539"/>
    <w:rsid w:val="00396D56"/>
    <w:rsid w:val="003A1668"/>
    <w:rsid w:val="003B3939"/>
    <w:rsid w:val="003B5579"/>
    <w:rsid w:val="003D1510"/>
    <w:rsid w:val="003E2EA2"/>
    <w:rsid w:val="004102A1"/>
    <w:rsid w:val="00440051"/>
    <w:rsid w:val="00483A58"/>
    <w:rsid w:val="00537310"/>
    <w:rsid w:val="00597A08"/>
    <w:rsid w:val="005D0D42"/>
    <w:rsid w:val="005D47DE"/>
    <w:rsid w:val="0061326E"/>
    <w:rsid w:val="00661E64"/>
    <w:rsid w:val="006629D6"/>
    <w:rsid w:val="00670CF9"/>
    <w:rsid w:val="00682AAD"/>
    <w:rsid w:val="006D0294"/>
    <w:rsid w:val="006D4ECA"/>
    <w:rsid w:val="006D62B3"/>
    <w:rsid w:val="006D79F7"/>
    <w:rsid w:val="007303E5"/>
    <w:rsid w:val="00747EEF"/>
    <w:rsid w:val="007E48D0"/>
    <w:rsid w:val="00817DED"/>
    <w:rsid w:val="00825E39"/>
    <w:rsid w:val="008365FA"/>
    <w:rsid w:val="008876CB"/>
    <w:rsid w:val="008B4B38"/>
    <w:rsid w:val="0093005C"/>
    <w:rsid w:val="00960118"/>
    <w:rsid w:val="009B3802"/>
    <w:rsid w:val="00A4638E"/>
    <w:rsid w:val="00AD1771"/>
    <w:rsid w:val="00AF38E9"/>
    <w:rsid w:val="00B1392B"/>
    <w:rsid w:val="00B463B2"/>
    <w:rsid w:val="00B6285E"/>
    <w:rsid w:val="00BD0249"/>
    <w:rsid w:val="00C212E0"/>
    <w:rsid w:val="00C44F20"/>
    <w:rsid w:val="00CD2F50"/>
    <w:rsid w:val="00D2379A"/>
    <w:rsid w:val="00DD7B55"/>
    <w:rsid w:val="00DE222A"/>
    <w:rsid w:val="00E011EC"/>
    <w:rsid w:val="00E266F2"/>
    <w:rsid w:val="00E44FE9"/>
    <w:rsid w:val="00E80456"/>
    <w:rsid w:val="00E81A3B"/>
    <w:rsid w:val="00E8440F"/>
    <w:rsid w:val="00F02126"/>
    <w:rsid w:val="00F4600A"/>
    <w:rsid w:val="00F505A7"/>
    <w:rsid w:val="00F759CF"/>
    <w:rsid w:val="00FA183E"/>
    <w:rsid w:val="00FC1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80270"/>
  <w15:docId w15:val="{E509A1ED-51B6-48E3-9452-B66AE6C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2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5A7"/>
    <w:pPr>
      <w:ind w:left="720"/>
      <w:contextualSpacing/>
    </w:pPr>
  </w:style>
  <w:style w:type="character" w:styleId="CommentReference">
    <w:name w:val="annotation reference"/>
    <w:basedOn w:val="DefaultParagraphFont"/>
    <w:semiHidden/>
    <w:unhideWhenUsed/>
    <w:rsid w:val="001921F0"/>
    <w:rPr>
      <w:sz w:val="16"/>
      <w:szCs w:val="16"/>
    </w:rPr>
  </w:style>
  <w:style w:type="paragraph" w:styleId="CommentText">
    <w:name w:val="annotation text"/>
    <w:basedOn w:val="Normal"/>
    <w:link w:val="CommentTextChar"/>
    <w:unhideWhenUsed/>
    <w:rsid w:val="001921F0"/>
    <w:rPr>
      <w:sz w:val="20"/>
      <w:szCs w:val="20"/>
    </w:rPr>
  </w:style>
  <w:style w:type="character" w:customStyle="1" w:styleId="CommentTextChar">
    <w:name w:val="Comment Text Char"/>
    <w:basedOn w:val="DefaultParagraphFont"/>
    <w:link w:val="CommentText"/>
    <w:rsid w:val="001921F0"/>
    <w:rPr>
      <w:lang w:eastAsia="en-US"/>
    </w:rPr>
  </w:style>
  <w:style w:type="paragraph" w:styleId="CommentSubject">
    <w:name w:val="annotation subject"/>
    <w:basedOn w:val="CommentText"/>
    <w:next w:val="CommentText"/>
    <w:link w:val="CommentSubjectChar"/>
    <w:semiHidden/>
    <w:unhideWhenUsed/>
    <w:rsid w:val="001921F0"/>
    <w:rPr>
      <w:b/>
      <w:bCs/>
    </w:rPr>
  </w:style>
  <w:style w:type="character" w:customStyle="1" w:styleId="CommentSubjectChar">
    <w:name w:val="Comment Subject Char"/>
    <w:basedOn w:val="CommentTextChar"/>
    <w:link w:val="CommentSubject"/>
    <w:semiHidden/>
    <w:rsid w:val="001921F0"/>
    <w:rPr>
      <w:b/>
      <w:bCs/>
      <w:lang w:eastAsia="en-US"/>
    </w:rPr>
  </w:style>
  <w:style w:type="paragraph" w:styleId="BalloonText">
    <w:name w:val="Balloon Text"/>
    <w:basedOn w:val="Normal"/>
    <w:link w:val="BalloonTextChar"/>
    <w:rsid w:val="001921F0"/>
    <w:rPr>
      <w:rFonts w:ascii="Segoe UI" w:hAnsi="Segoe UI" w:cs="Segoe UI"/>
      <w:sz w:val="18"/>
      <w:szCs w:val="18"/>
    </w:rPr>
  </w:style>
  <w:style w:type="character" w:customStyle="1" w:styleId="BalloonTextChar">
    <w:name w:val="Balloon Text Char"/>
    <w:basedOn w:val="DefaultParagraphFont"/>
    <w:link w:val="BalloonText"/>
    <w:rsid w:val="001921F0"/>
    <w:rPr>
      <w:rFonts w:ascii="Segoe UI" w:hAnsi="Segoe UI" w:cs="Segoe UI"/>
      <w:sz w:val="18"/>
      <w:szCs w:val="18"/>
      <w:lang w:eastAsia="en-US"/>
    </w:rPr>
  </w:style>
  <w:style w:type="paragraph" w:styleId="Header">
    <w:name w:val="header"/>
    <w:basedOn w:val="Normal"/>
    <w:link w:val="HeaderChar"/>
    <w:uiPriority w:val="99"/>
    <w:unhideWhenUsed/>
    <w:rsid w:val="00FA183E"/>
    <w:pPr>
      <w:tabs>
        <w:tab w:val="center" w:pos="4513"/>
        <w:tab w:val="right" w:pos="9026"/>
      </w:tabs>
    </w:pPr>
  </w:style>
  <w:style w:type="character" w:customStyle="1" w:styleId="HeaderChar">
    <w:name w:val="Header Char"/>
    <w:basedOn w:val="DefaultParagraphFont"/>
    <w:link w:val="Header"/>
    <w:uiPriority w:val="99"/>
    <w:rsid w:val="00FA183E"/>
    <w:rPr>
      <w:sz w:val="24"/>
      <w:szCs w:val="24"/>
      <w:lang w:eastAsia="en-US"/>
    </w:rPr>
  </w:style>
  <w:style w:type="paragraph" w:styleId="Footer">
    <w:name w:val="footer"/>
    <w:basedOn w:val="Normal"/>
    <w:link w:val="FooterChar"/>
    <w:uiPriority w:val="99"/>
    <w:unhideWhenUsed/>
    <w:rsid w:val="00FA183E"/>
    <w:pPr>
      <w:tabs>
        <w:tab w:val="center" w:pos="4513"/>
        <w:tab w:val="right" w:pos="9026"/>
      </w:tabs>
    </w:pPr>
  </w:style>
  <w:style w:type="character" w:customStyle="1" w:styleId="FooterChar">
    <w:name w:val="Footer Char"/>
    <w:basedOn w:val="DefaultParagraphFont"/>
    <w:link w:val="Footer"/>
    <w:uiPriority w:val="99"/>
    <w:rsid w:val="00FA183E"/>
    <w:rPr>
      <w:sz w:val="24"/>
      <w:szCs w:val="24"/>
      <w:lang w:eastAsia="en-US"/>
    </w:rPr>
  </w:style>
  <w:style w:type="character" w:customStyle="1" w:styleId="BodyDefinitionTerm">
    <w:name w:val="Body Definition Term"/>
    <w:basedOn w:val="DefaultParagraphFont"/>
    <w:rsid w:val="00747EEF"/>
  </w:style>
  <w:style w:type="character" w:customStyle="1" w:styleId="AlternativeText">
    <w:name w:val="Alternative Text"/>
    <w:basedOn w:val="DefaultParagraphFont"/>
    <w:rsid w:val="00747EEF"/>
    <w:rPr>
      <w:rFonts w:cs="Times New Roman"/>
    </w:rPr>
  </w:style>
  <w:style w:type="paragraph" w:customStyle="1" w:styleId="ChapterHeader">
    <w:name w:val="Chapter Header"/>
    <w:basedOn w:val="BodyText"/>
    <w:rsid w:val="00747EEF"/>
    <w:pPr>
      <w:keepNext/>
      <w:pageBreakBefore/>
      <w:numPr>
        <w:numId w:val="6"/>
      </w:numPr>
      <w:tabs>
        <w:tab w:val="clear" w:pos="720"/>
        <w:tab w:val="num" w:pos="360"/>
      </w:tabs>
      <w:spacing w:before="240" w:after="160" w:line="259" w:lineRule="auto"/>
      <w:ind w:left="0" w:firstLine="0"/>
      <w:outlineLvl w:val="0"/>
    </w:pPr>
    <w:rPr>
      <w:rFonts w:asciiTheme="minorHAnsi" w:eastAsiaTheme="minorHAnsi" w:hAnsiTheme="minorHAnsi" w:cstheme="minorBidi"/>
      <w:b/>
      <w:color w:val="4B4B4B"/>
      <w:sz w:val="32"/>
      <w:szCs w:val="32"/>
    </w:rPr>
  </w:style>
  <w:style w:type="paragraph" w:customStyle="1" w:styleId="Level1Heading">
    <w:name w:val="Level 1 Heading"/>
    <w:basedOn w:val="Normal"/>
    <w:rsid w:val="00747EEF"/>
    <w:pPr>
      <w:keepNext/>
      <w:numPr>
        <w:ilvl w:val="1"/>
        <w:numId w:val="6"/>
      </w:numPr>
      <w:spacing w:after="160" w:line="259" w:lineRule="auto"/>
      <w:outlineLvl w:val="2"/>
    </w:pPr>
    <w:rPr>
      <w:rFonts w:asciiTheme="minorHAnsi" w:eastAsiaTheme="minorHAnsi" w:hAnsiTheme="minorHAnsi" w:cstheme="minorBidi"/>
      <w:b/>
      <w:sz w:val="20"/>
      <w:szCs w:val="20"/>
    </w:rPr>
  </w:style>
  <w:style w:type="paragraph" w:customStyle="1" w:styleId="Level2Number">
    <w:name w:val="Level 2 Number"/>
    <w:basedOn w:val="BodyText2"/>
    <w:rsid w:val="00747EEF"/>
    <w:pPr>
      <w:numPr>
        <w:ilvl w:val="2"/>
        <w:numId w:val="6"/>
      </w:numPr>
      <w:tabs>
        <w:tab w:val="clear" w:pos="720"/>
        <w:tab w:val="num" w:pos="360"/>
        <w:tab w:val="num" w:pos="2160"/>
      </w:tabs>
      <w:spacing w:after="160" w:line="259" w:lineRule="auto"/>
      <w:ind w:left="0" w:firstLine="0"/>
    </w:pPr>
    <w:rPr>
      <w:rFonts w:asciiTheme="minorHAnsi" w:eastAsiaTheme="minorHAnsi" w:hAnsiTheme="minorHAnsi" w:cstheme="minorBidi"/>
      <w:sz w:val="20"/>
      <w:szCs w:val="20"/>
    </w:rPr>
  </w:style>
  <w:style w:type="paragraph" w:customStyle="1" w:styleId="Level3Number">
    <w:name w:val="Level 3 Number"/>
    <w:basedOn w:val="BodyText3"/>
    <w:rsid w:val="00747EEF"/>
    <w:pPr>
      <w:numPr>
        <w:ilvl w:val="3"/>
        <w:numId w:val="6"/>
      </w:numPr>
      <w:tabs>
        <w:tab w:val="clear" w:pos="1440"/>
        <w:tab w:val="num" w:pos="360"/>
        <w:tab w:val="num" w:pos="2880"/>
      </w:tabs>
      <w:spacing w:after="160" w:line="259" w:lineRule="auto"/>
      <w:ind w:left="0" w:firstLine="0"/>
    </w:pPr>
    <w:rPr>
      <w:rFonts w:asciiTheme="minorHAnsi" w:eastAsiaTheme="minorHAnsi" w:hAnsiTheme="minorHAnsi" w:cstheme="minorBidi"/>
      <w:sz w:val="20"/>
      <w:szCs w:val="20"/>
    </w:rPr>
  </w:style>
  <w:style w:type="paragraph" w:customStyle="1" w:styleId="Level4Number">
    <w:name w:val="Level 4 Number"/>
    <w:basedOn w:val="Normal"/>
    <w:rsid w:val="00747EEF"/>
    <w:pPr>
      <w:numPr>
        <w:ilvl w:val="4"/>
        <w:numId w:val="6"/>
      </w:numPr>
      <w:spacing w:after="60" w:line="259" w:lineRule="auto"/>
    </w:pPr>
    <w:rPr>
      <w:rFonts w:asciiTheme="minorHAnsi" w:eastAsiaTheme="minorHAnsi" w:hAnsiTheme="minorHAnsi" w:cstheme="minorBidi"/>
      <w:sz w:val="20"/>
      <w:szCs w:val="20"/>
    </w:rPr>
  </w:style>
  <w:style w:type="paragraph" w:customStyle="1" w:styleId="Level5Number">
    <w:name w:val="Level 5 Number"/>
    <w:basedOn w:val="Normal"/>
    <w:rsid w:val="00747EEF"/>
    <w:pPr>
      <w:numPr>
        <w:ilvl w:val="5"/>
        <w:numId w:val="6"/>
      </w:numPr>
      <w:spacing w:after="60" w:line="259" w:lineRule="auto"/>
    </w:pPr>
    <w:rPr>
      <w:rFonts w:asciiTheme="minorHAnsi" w:eastAsiaTheme="minorHAnsi" w:hAnsiTheme="minorHAnsi" w:cstheme="minorBidi"/>
      <w:sz w:val="20"/>
      <w:szCs w:val="20"/>
    </w:rPr>
  </w:style>
  <w:style w:type="paragraph" w:customStyle="1" w:styleId="Level6Number">
    <w:name w:val="Level 6 Number"/>
    <w:basedOn w:val="Normal"/>
    <w:rsid w:val="00747EEF"/>
    <w:pPr>
      <w:numPr>
        <w:ilvl w:val="6"/>
        <w:numId w:val="6"/>
      </w:numPr>
      <w:spacing w:after="60" w:line="259" w:lineRule="auto"/>
    </w:pPr>
    <w:rPr>
      <w:rFonts w:asciiTheme="minorHAnsi" w:eastAsiaTheme="minorHAnsi" w:hAnsiTheme="minorHAnsi" w:cstheme="minorBidi"/>
      <w:sz w:val="20"/>
      <w:szCs w:val="20"/>
    </w:rPr>
  </w:style>
  <w:style w:type="paragraph" w:customStyle="1" w:styleId="Level7Number">
    <w:name w:val="Level 7 Number"/>
    <w:basedOn w:val="Normal"/>
    <w:rsid w:val="00747EEF"/>
    <w:pPr>
      <w:numPr>
        <w:ilvl w:val="7"/>
        <w:numId w:val="6"/>
      </w:numPr>
      <w:spacing w:after="60" w:line="259" w:lineRule="auto"/>
    </w:pPr>
    <w:rPr>
      <w:rFonts w:asciiTheme="minorHAnsi" w:eastAsiaTheme="minorHAnsi" w:hAnsiTheme="minorHAnsi" w:cstheme="minorBidi"/>
      <w:sz w:val="20"/>
      <w:szCs w:val="20"/>
    </w:rPr>
  </w:style>
  <w:style w:type="paragraph" w:styleId="BodyText">
    <w:name w:val="Body Text"/>
    <w:basedOn w:val="Normal"/>
    <w:link w:val="BodyTextChar"/>
    <w:semiHidden/>
    <w:unhideWhenUsed/>
    <w:rsid w:val="00747EEF"/>
    <w:pPr>
      <w:spacing w:after="120"/>
    </w:pPr>
  </w:style>
  <w:style w:type="character" w:customStyle="1" w:styleId="BodyTextChar">
    <w:name w:val="Body Text Char"/>
    <w:basedOn w:val="DefaultParagraphFont"/>
    <w:link w:val="BodyText"/>
    <w:semiHidden/>
    <w:rsid w:val="00747EEF"/>
    <w:rPr>
      <w:sz w:val="24"/>
      <w:szCs w:val="24"/>
      <w:lang w:eastAsia="en-US"/>
    </w:rPr>
  </w:style>
  <w:style w:type="paragraph" w:styleId="BodyText2">
    <w:name w:val="Body Text 2"/>
    <w:basedOn w:val="Normal"/>
    <w:link w:val="BodyText2Char"/>
    <w:semiHidden/>
    <w:unhideWhenUsed/>
    <w:rsid w:val="00747EEF"/>
    <w:pPr>
      <w:spacing w:after="120" w:line="480" w:lineRule="auto"/>
    </w:pPr>
  </w:style>
  <w:style w:type="character" w:customStyle="1" w:styleId="BodyText2Char">
    <w:name w:val="Body Text 2 Char"/>
    <w:basedOn w:val="DefaultParagraphFont"/>
    <w:link w:val="BodyText2"/>
    <w:semiHidden/>
    <w:rsid w:val="00747EEF"/>
    <w:rPr>
      <w:sz w:val="24"/>
      <w:szCs w:val="24"/>
      <w:lang w:eastAsia="en-US"/>
    </w:rPr>
  </w:style>
  <w:style w:type="paragraph" w:styleId="BodyText3">
    <w:name w:val="Body Text 3"/>
    <w:basedOn w:val="Normal"/>
    <w:link w:val="BodyText3Char"/>
    <w:semiHidden/>
    <w:unhideWhenUsed/>
    <w:rsid w:val="00747EEF"/>
    <w:pPr>
      <w:spacing w:after="120"/>
    </w:pPr>
    <w:rPr>
      <w:sz w:val="16"/>
      <w:szCs w:val="16"/>
    </w:rPr>
  </w:style>
  <w:style w:type="character" w:customStyle="1" w:styleId="BodyText3Char">
    <w:name w:val="Body Text 3 Char"/>
    <w:basedOn w:val="DefaultParagraphFont"/>
    <w:link w:val="BodyText3"/>
    <w:semiHidden/>
    <w:rsid w:val="00747EEF"/>
    <w:rPr>
      <w:sz w:val="16"/>
      <w:szCs w:val="16"/>
      <w:lang w:eastAsia="en-US"/>
    </w:rPr>
  </w:style>
  <w:style w:type="paragraph" w:customStyle="1" w:styleId="Style1">
    <w:name w:val="Style1"/>
    <w:basedOn w:val="Normal"/>
    <w:link w:val="Style1Char"/>
    <w:qFormat/>
    <w:rsid w:val="00747EEF"/>
    <w:rPr>
      <w:rFonts w:ascii="Helvetica" w:hAnsi="Helvetica"/>
    </w:rPr>
  </w:style>
  <w:style w:type="character" w:customStyle="1" w:styleId="InsertText">
    <w:name w:val="Insert Text"/>
    <w:basedOn w:val="DefaultParagraphFont"/>
    <w:rsid w:val="00747EEF"/>
    <w:rPr>
      <w:rFonts w:cs="Times New Roman"/>
      <w:i/>
    </w:rPr>
  </w:style>
  <w:style w:type="character" w:customStyle="1" w:styleId="Style1Char">
    <w:name w:val="Style1 Char"/>
    <w:basedOn w:val="DefaultParagraphFont"/>
    <w:link w:val="Style1"/>
    <w:rsid w:val="00747EEF"/>
    <w:rPr>
      <w:rFonts w:ascii="Helvetica" w:hAnsi="Helvetica"/>
      <w:sz w:val="24"/>
      <w:szCs w:val="24"/>
      <w:lang w:eastAsia="en-US"/>
    </w:rPr>
  </w:style>
  <w:style w:type="paragraph" w:customStyle="1" w:styleId="Style2">
    <w:name w:val="Style2"/>
    <w:basedOn w:val="ListParagraph"/>
    <w:link w:val="Style2Char"/>
    <w:qFormat/>
    <w:rsid w:val="00747EEF"/>
    <w:pPr>
      <w:numPr>
        <w:numId w:val="3"/>
      </w:numPr>
    </w:pPr>
    <w:rPr>
      <w:rFonts w:ascii="Helvetica" w:hAnsi="Helvetica"/>
      <w:b/>
      <w:bCs/>
      <w:color w:val="000000" w:themeColor="text1"/>
    </w:rPr>
  </w:style>
  <w:style w:type="character" w:customStyle="1" w:styleId="ListParagraphChar">
    <w:name w:val="List Paragraph Char"/>
    <w:basedOn w:val="DefaultParagraphFont"/>
    <w:link w:val="ListParagraph"/>
    <w:uiPriority w:val="34"/>
    <w:rsid w:val="00747EEF"/>
    <w:rPr>
      <w:sz w:val="24"/>
      <w:szCs w:val="24"/>
      <w:lang w:eastAsia="en-US"/>
    </w:rPr>
  </w:style>
  <w:style w:type="character" w:customStyle="1" w:styleId="Style2Char">
    <w:name w:val="Style2 Char"/>
    <w:basedOn w:val="ListParagraphChar"/>
    <w:link w:val="Style2"/>
    <w:rsid w:val="00747EEF"/>
    <w:rPr>
      <w:rFonts w:ascii="Helvetica" w:hAnsi="Helvetica"/>
      <w:b/>
      <w:bCs/>
      <w:color w:val="000000" w:themeColor="text1"/>
      <w:sz w:val="24"/>
      <w:szCs w:val="24"/>
      <w:lang w:eastAsia="en-US"/>
    </w:rPr>
  </w:style>
  <w:style w:type="paragraph" w:styleId="FootnoteText">
    <w:name w:val="footnote text"/>
    <w:basedOn w:val="Normal"/>
    <w:link w:val="FootnoteTextChar"/>
    <w:semiHidden/>
    <w:unhideWhenUsed/>
    <w:rsid w:val="00B1392B"/>
    <w:rPr>
      <w:sz w:val="20"/>
      <w:szCs w:val="20"/>
    </w:rPr>
  </w:style>
  <w:style w:type="character" w:customStyle="1" w:styleId="FootnoteTextChar">
    <w:name w:val="Footnote Text Char"/>
    <w:basedOn w:val="DefaultParagraphFont"/>
    <w:link w:val="FootnoteText"/>
    <w:semiHidden/>
    <w:rsid w:val="00B1392B"/>
    <w:rPr>
      <w:lang w:eastAsia="en-US"/>
    </w:rPr>
  </w:style>
  <w:style w:type="character" w:styleId="FootnoteReference">
    <w:name w:val="footnote reference"/>
    <w:basedOn w:val="DefaultParagraphFont"/>
    <w:semiHidden/>
    <w:unhideWhenUsed/>
    <w:rsid w:val="00B13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donut.co.uk/business/data-protection-and-it/data-protection/gdpr-your-data-protection-responsibil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donut.co.uk/business/data-protection-and-it/data-protection/gdpr-your-data-protection-responsibil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YMNH3RYZFAQR-1-413360</_dlc_DocId>
    <_dlc_DocIdUrl xmlns="64728f66-149a-48ba-ac6b-50203a2b2067">
      <Url>https://sportedfoundation225.sharepoint.com/sites/General/_layouts/15/DocIdRedir.aspx?ID=YMNH3RYZFAQR-1-413360</Url>
      <Description>YMNH3RYZFAQR-1-413360</Description>
    </_dlc_DocIdUrl>
    <IconOverlay xmlns="http://schemas.microsoft.com/sharepoint/v4" xsi:nil="true"/>
  </documentManagement>
</p:properties>
</file>

<file path=customXml/itemProps1.xml><?xml version="1.0" encoding="utf-8"?>
<ds:datastoreItem xmlns:ds="http://schemas.openxmlformats.org/officeDocument/2006/customXml" ds:itemID="{37972683-7632-4FE1-BDE7-B9601584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53DF7-7CD8-4203-B819-700ED349FEF0}">
  <ds:schemaRefs>
    <ds:schemaRef ds:uri="http://schemas.microsoft.com/sharepoint/v3/contenttype/forms"/>
  </ds:schemaRefs>
</ds:datastoreItem>
</file>

<file path=customXml/itemProps3.xml><?xml version="1.0" encoding="utf-8"?>
<ds:datastoreItem xmlns:ds="http://schemas.openxmlformats.org/officeDocument/2006/customXml" ds:itemID="{390D0BEF-AF77-480A-87EB-0BE3BDD68147}">
  <ds:schemaRefs>
    <ds:schemaRef ds:uri="http://schemas.openxmlformats.org/officeDocument/2006/bibliography"/>
  </ds:schemaRefs>
</ds:datastoreItem>
</file>

<file path=customXml/itemProps4.xml><?xml version="1.0" encoding="utf-8"?>
<ds:datastoreItem xmlns:ds="http://schemas.openxmlformats.org/officeDocument/2006/customXml" ds:itemID="{AC0C129D-AE53-4938-AC35-21724E8FB6E8}">
  <ds:schemaRefs>
    <ds:schemaRef ds:uri="http://schemas.microsoft.com/sharepoint/events"/>
  </ds:schemaRefs>
</ds:datastoreItem>
</file>

<file path=customXml/itemProps5.xml><?xml version="1.0" encoding="utf-8"?>
<ds:datastoreItem xmlns:ds="http://schemas.openxmlformats.org/officeDocument/2006/customXml" ds:itemID="{BD01E583-8702-4E22-A4C2-B80FBA68C8B4}">
  <ds:schemaRefs>
    <ds:schemaRef ds:uri="http://schemas.microsoft.com/office/2006/metadata/properties"/>
    <ds:schemaRef ds:uri="http://schemas.microsoft.com/office/infopath/2007/PartnerControls"/>
    <ds:schemaRef ds:uri="64728f66-149a-48ba-ac6b-50203a2b206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HEALTH AND SAFETY TEMPLATE</vt:lpstr>
    </vt:vector>
  </TitlesOfParts>
  <Company>The Sports Council For Wales</Company>
  <LinksUpToDate>false</LinksUpToDate>
  <CharactersWithSpaces>6802</CharactersWithSpaces>
  <SharedDoc>false</SharedDoc>
  <HLinks>
    <vt:vector size="6" baseType="variant">
      <vt:variant>
        <vt:i4>786434</vt:i4>
      </vt:variant>
      <vt:variant>
        <vt:i4>0</vt:i4>
      </vt:variant>
      <vt:variant>
        <vt:i4>0</vt:i4>
      </vt:variant>
      <vt:variant>
        <vt:i4>5</vt:i4>
      </vt:variant>
      <vt:variant>
        <vt:lpwstr>https://www.lawdonut.co.uk/business/data-protection-and-it/data-protection/gdpr-your-data-protection-responsibilities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TEMPLATE</dc:title>
  <dc:subject/>
  <dc:creator>helpdesk</dc:creator>
  <cp:keywords/>
  <cp:lastModifiedBy>Nadia Lipsey</cp:lastModifiedBy>
  <cp:revision>25</cp:revision>
  <cp:lastPrinted>2014-12-02T20:37:00Z</cp:lastPrinted>
  <dcterms:created xsi:type="dcterms:W3CDTF">2021-09-15T19:56:00Z</dcterms:created>
  <dcterms:modified xsi:type="dcterms:W3CDTF">2021-09-21T16:07:00Z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576c672c-32d4-4991-80ec-ddfbfe6a4f41</vt:lpwstr>
  </property>
</Properties>
</file>